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CAD" w:rsidRDefault="00925CAD" w:rsidP="00925CAD">
      <w:pPr>
        <w:tabs>
          <w:tab w:val="center" w:pos="4536"/>
        </w:tabs>
        <w:rPr>
          <w:sz w:val="23"/>
        </w:rPr>
      </w:pPr>
      <w:r>
        <w:rPr>
          <w:sz w:val="23"/>
        </w:rPr>
        <w:t xml:space="preserve">2019-01-07         </w:t>
      </w:r>
    </w:p>
    <w:p w:rsidR="00925CAD" w:rsidRDefault="00925CAD" w:rsidP="005C273C">
      <w:pPr>
        <w:tabs>
          <w:tab w:val="center" w:pos="4536"/>
        </w:tabs>
        <w:jc w:val="center"/>
        <w:rPr>
          <w:sz w:val="23"/>
        </w:rPr>
      </w:pPr>
      <w:r>
        <w:rPr>
          <w:b/>
          <w:noProof/>
          <w:sz w:val="28"/>
        </w:rPr>
        <w:drawing>
          <wp:inline distT="0" distB="0" distL="0" distR="0">
            <wp:extent cx="2305050" cy="1543050"/>
            <wp:effectExtent l="0" t="0" r="0" b="0"/>
            <wp:docPr id="1" name="Bildobjekt 1" descr="Kopia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Kopia 2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543050"/>
                    </a:xfrm>
                    <a:prstGeom prst="rect">
                      <a:avLst/>
                    </a:prstGeom>
                    <a:noFill/>
                    <a:ln>
                      <a:noFill/>
                    </a:ln>
                  </pic:spPr>
                </pic:pic>
              </a:graphicData>
            </a:graphic>
          </wp:inline>
        </w:drawing>
      </w:r>
    </w:p>
    <w:p w:rsidR="00925CAD" w:rsidRDefault="00925CAD" w:rsidP="00925CAD">
      <w:pPr>
        <w:jc w:val="center"/>
        <w:rPr>
          <w:b/>
          <w:sz w:val="36"/>
          <w:szCs w:val="36"/>
        </w:rPr>
      </w:pPr>
      <w:r>
        <w:rPr>
          <w:b/>
          <w:sz w:val="36"/>
          <w:szCs w:val="36"/>
        </w:rPr>
        <w:t>AXAMO-veteranerna</w:t>
      </w:r>
    </w:p>
    <w:p w:rsidR="00925CAD" w:rsidRDefault="00925CAD" w:rsidP="00925CAD">
      <w:pPr>
        <w:tabs>
          <w:tab w:val="center" w:pos="4536"/>
        </w:tabs>
        <w:rPr>
          <w:sz w:val="16"/>
          <w:szCs w:val="16"/>
        </w:rPr>
      </w:pPr>
    </w:p>
    <w:p w:rsidR="00925CAD" w:rsidRDefault="00925CAD" w:rsidP="00925CAD">
      <w:pPr>
        <w:tabs>
          <w:tab w:val="center" w:pos="4536"/>
        </w:tabs>
        <w:jc w:val="center"/>
        <w:rPr>
          <w:b/>
          <w:spacing w:val="24"/>
          <w:sz w:val="36"/>
          <w:szCs w:val="36"/>
        </w:rPr>
      </w:pPr>
      <w:r>
        <w:rPr>
          <w:b/>
          <w:spacing w:val="24"/>
          <w:sz w:val="36"/>
          <w:szCs w:val="36"/>
        </w:rPr>
        <w:t xml:space="preserve">Styrelsens verksamhetsberättelse för 2018. </w:t>
      </w:r>
    </w:p>
    <w:p w:rsidR="00925CAD" w:rsidRDefault="00925CAD" w:rsidP="00925CAD">
      <w:pPr>
        <w:tabs>
          <w:tab w:val="center" w:pos="4536"/>
        </w:tabs>
      </w:pPr>
    </w:p>
    <w:p w:rsidR="00925CAD" w:rsidRDefault="00925CAD" w:rsidP="00925CAD">
      <w:pPr>
        <w:tabs>
          <w:tab w:val="center" w:pos="4536"/>
        </w:tabs>
        <w:rPr>
          <w:sz w:val="24"/>
        </w:rPr>
      </w:pPr>
      <w:r>
        <w:rPr>
          <w:b/>
          <w:sz w:val="24"/>
        </w:rPr>
        <w:t>Styrelsen har bestått av:</w:t>
      </w:r>
      <w:r>
        <w:rPr>
          <w:sz w:val="24"/>
        </w:rPr>
        <w:t xml:space="preserve"> </w:t>
      </w:r>
    </w:p>
    <w:p w:rsidR="00925CAD" w:rsidRPr="00782CBC" w:rsidRDefault="00925CAD" w:rsidP="00925CAD">
      <w:pPr>
        <w:tabs>
          <w:tab w:val="center" w:pos="4536"/>
        </w:tabs>
        <w:rPr>
          <w:sz w:val="24"/>
        </w:rPr>
      </w:pPr>
      <w:r w:rsidRPr="00782CBC">
        <w:rPr>
          <w:sz w:val="24"/>
        </w:rPr>
        <w:t xml:space="preserve">Herman Larsson, Gerd </w:t>
      </w:r>
      <w:proofErr w:type="spellStart"/>
      <w:r w:rsidRPr="00782CBC">
        <w:rPr>
          <w:sz w:val="24"/>
        </w:rPr>
        <w:t>Starby</w:t>
      </w:r>
      <w:proofErr w:type="spellEnd"/>
      <w:r w:rsidRPr="00782CBC">
        <w:rPr>
          <w:sz w:val="24"/>
        </w:rPr>
        <w:t xml:space="preserve">, Tage </w:t>
      </w:r>
      <w:proofErr w:type="spellStart"/>
      <w:r w:rsidRPr="00782CBC">
        <w:rPr>
          <w:sz w:val="24"/>
        </w:rPr>
        <w:t>Gamerius</w:t>
      </w:r>
      <w:proofErr w:type="spellEnd"/>
      <w:r w:rsidRPr="00782CBC">
        <w:rPr>
          <w:sz w:val="24"/>
        </w:rPr>
        <w:t xml:space="preserve">, Hilding Larsson, Arne </w:t>
      </w:r>
      <w:proofErr w:type="spellStart"/>
      <w:r w:rsidRPr="00782CBC">
        <w:rPr>
          <w:sz w:val="24"/>
        </w:rPr>
        <w:t>Norrlin</w:t>
      </w:r>
      <w:proofErr w:type="spellEnd"/>
      <w:r w:rsidRPr="00782CBC">
        <w:rPr>
          <w:sz w:val="24"/>
        </w:rPr>
        <w:t xml:space="preserve"> Ingvar Lif.</w:t>
      </w:r>
      <w:r w:rsidR="00F907A2" w:rsidRPr="00782CBC">
        <w:rPr>
          <w:sz w:val="24"/>
        </w:rPr>
        <w:t>,</w:t>
      </w:r>
      <w:r w:rsidR="00454C21" w:rsidRPr="00782CBC">
        <w:rPr>
          <w:sz w:val="24"/>
        </w:rPr>
        <w:t>.</w:t>
      </w:r>
      <w:r w:rsidR="005F1055" w:rsidRPr="00782CBC">
        <w:rPr>
          <w:sz w:val="24"/>
        </w:rPr>
        <w:t xml:space="preserve"> </w:t>
      </w:r>
    </w:p>
    <w:p w:rsidR="00454C21" w:rsidRPr="005F1055" w:rsidRDefault="00925CAD" w:rsidP="00454C21">
      <w:pPr>
        <w:tabs>
          <w:tab w:val="center" w:pos="4536"/>
        </w:tabs>
        <w:rPr>
          <w:sz w:val="24"/>
          <w:lang w:val="en-US"/>
        </w:rPr>
      </w:pPr>
      <w:proofErr w:type="spellStart"/>
      <w:r w:rsidRPr="00454C21">
        <w:rPr>
          <w:sz w:val="24"/>
          <w:lang w:val="en-US"/>
        </w:rPr>
        <w:t>Suppleanter</w:t>
      </w:r>
      <w:proofErr w:type="spellEnd"/>
      <w:r w:rsidRPr="00454C21">
        <w:rPr>
          <w:sz w:val="24"/>
          <w:lang w:val="en-US"/>
        </w:rPr>
        <w:t>:</w:t>
      </w:r>
      <w:r w:rsidR="00454C21">
        <w:rPr>
          <w:sz w:val="24"/>
          <w:lang w:val="en-US"/>
        </w:rPr>
        <w:t xml:space="preserve"> </w:t>
      </w:r>
      <w:r w:rsidR="00454C21" w:rsidRPr="005F1055">
        <w:rPr>
          <w:sz w:val="24"/>
          <w:lang w:val="en-US"/>
        </w:rPr>
        <w:t xml:space="preserve">Florence </w:t>
      </w:r>
      <w:r w:rsidR="00454C21">
        <w:rPr>
          <w:sz w:val="24"/>
          <w:lang w:val="en-US"/>
        </w:rPr>
        <w:t>C</w:t>
      </w:r>
      <w:r w:rsidR="00454C21" w:rsidRPr="005F1055">
        <w:rPr>
          <w:sz w:val="24"/>
          <w:lang w:val="en-US"/>
        </w:rPr>
        <w:t xml:space="preserve">arlsson </w:t>
      </w:r>
      <w:proofErr w:type="spellStart"/>
      <w:r w:rsidR="00454C21" w:rsidRPr="005F1055">
        <w:rPr>
          <w:sz w:val="24"/>
          <w:lang w:val="en-US"/>
        </w:rPr>
        <w:t>och</w:t>
      </w:r>
      <w:proofErr w:type="spellEnd"/>
      <w:r w:rsidR="00454C21" w:rsidRPr="005F1055">
        <w:rPr>
          <w:sz w:val="24"/>
          <w:lang w:val="en-US"/>
        </w:rPr>
        <w:t xml:space="preserve"> Tommy Pettersson</w:t>
      </w:r>
      <w:r w:rsidR="00450992">
        <w:rPr>
          <w:sz w:val="24"/>
          <w:lang w:val="en-US"/>
        </w:rPr>
        <w:t>.</w:t>
      </w:r>
      <w:r w:rsidR="00454C21" w:rsidRPr="005F1055">
        <w:rPr>
          <w:sz w:val="24"/>
          <w:lang w:val="en-US"/>
        </w:rPr>
        <w:t xml:space="preserve"> </w:t>
      </w:r>
    </w:p>
    <w:p w:rsidR="00925CAD" w:rsidRPr="00454C21" w:rsidRDefault="00925CAD" w:rsidP="00925CAD">
      <w:pPr>
        <w:rPr>
          <w:sz w:val="16"/>
          <w:szCs w:val="16"/>
          <w:lang w:val="en-US"/>
        </w:rPr>
      </w:pPr>
    </w:p>
    <w:p w:rsidR="00925CAD" w:rsidRDefault="00925CAD" w:rsidP="00925CAD">
      <w:pPr>
        <w:rPr>
          <w:sz w:val="24"/>
        </w:rPr>
      </w:pPr>
      <w:r>
        <w:rPr>
          <w:sz w:val="24"/>
        </w:rPr>
        <w:t xml:space="preserve">Revisorer Anita </w:t>
      </w:r>
      <w:proofErr w:type="spellStart"/>
      <w:r>
        <w:rPr>
          <w:sz w:val="24"/>
        </w:rPr>
        <w:t>Zeed</w:t>
      </w:r>
      <w:proofErr w:type="spellEnd"/>
      <w:r>
        <w:rPr>
          <w:sz w:val="24"/>
        </w:rPr>
        <w:t xml:space="preserve"> och Ulf Frostfält</w:t>
      </w:r>
      <w:r w:rsidR="00450992">
        <w:rPr>
          <w:sz w:val="24"/>
        </w:rPr>
        <w:t>.</w:t>
      </w:r>
    </w:p>
    <w:p w:rsidR="00925CAD" w:rsidRDefault="00925CAD" w:rsidP="00925CAD">
      <w:pPr>
        <w:rPr>
          <w:sz w:val="24"/>
        </w:rPr>
      </w:pPr>
      <w:r>
        <w:rPr>
          <w:sz w:val="24"/>
        </w:rPr>
        <w:t xml:space="preserve">Suppleant. </w:t>
      </w:r>
      <w:smartTag w:uri="urn:schemas-microsoft-com:office:smarttags" w:element="PersonName">
        <w:smartTagPr>
          <w:attr w:name="ProductID" w:val="Jerker Rosenqvist"/>
        </w:smartTagPr>
        <w:r>
          <w:rPr>
            <w:sz w:val="24"/>
          </w:rPr>
          <w:t>Jerker Rosenqvist</w:t>
        </w:r>
      </w:smartTag>
    </w:p>
    <w:p w:rsidR="00925CAD" w:rsidRDefault="00925CAD" w:rsidP="00925CAD">
      <w:pPr>
        <w:rPr>
          <w:sz w:val="16"/>
          <w:szCs w:val="16"/>
        </w:rPr>
      </w:pPr>
    </w:p>
    <w:p w:rsidR="0063532A" w:rsidRDefault="00925CAD" w:rsidP="00925CAD">
      <w:pPr>
        <w:rPr>
          <w:sz w:val="24"/>
        </w:rPr>
      </w:pPr>
      <w:r>
        <w:rPr>
          <w:sz w:val="24"/>
        </w:rPr>
        <w:t>Valberedningen: Anders Jansson (sammankallande) Nils-Göran Andersson och Charlotte Gustafsson</w:t>
      </w:r>
      <w:r w:rsidR="0063532A">
        <w:rPr>
          <w:sz w:val="24"/>
        </w:rPr>
        <w:t>.</w:t>
      </w:r>
    </w:p>
    <w:p w:rsidR="0063532A" w:rsidRDefault="0063532A" w:rsidP="00925CAD">
      <w:pPr>
        <w:rPr>
          <w:sz w:val="24"/>
        </w:rPr>
      </w:pPr>
    </w:p>
    <w:p w:rsidR="0063532A" w:rsidRDefault="0063532A" w:rsidP="0063532A">
      <w:pPr>
        <w:rPr>
          <w:sz w:val="24"/>
        </w:rPr>
      </w:pPr>
      <w:r>
        <w:rPr>
          <w:sz w:val="24"/>
        </w:rPr>
        <w:t>Styrelsen har fördelat arbetsuppgifterna enligt följande:</w:t>
      </w:r>
    </w:p>
    <w:p w:rsidR="0063532A" w:rsidRDefault="0063532A" w:rsidP="0063532A">
      <w:pPr>
        <w:rPr>
          <w:sz w:val="24"/>
        </w:rPr>
      </w:pPr>
      <w:r>
        <w:rPr>
          <w:sz w:val="24"/>
        </w:rPr>
        <w:t>Herman Larsson ordförande till lika klubbmästare. Florence Carlsson vice ordförande.</w:t>
      </w:r>
    </w:p>
    <w:p w:rsidR="0063532A" w:rsidRDefault="0063532A" w:rsidP="0063532A">
      <w:pPr>
        <w:rPr>
          <w:sz w:val="24"/>
        </w:rPr>
      </w:pPr>
      <w:r>
        <w:rPr>
          <w:sz w:val="24"/>
        </w:rPr>
        <w:t xml:space="preserve">Gerd </w:t>
      </w:r>
      <w:proofErr w:type="spellStart"/>
      <w:r>
        <w:rPr>
          <w:sz w:val="24"/>
        </w:rPr>
        <w:t>Starby</w:t>
      </w:r>
      <w:proofErr w:type="spellEnd"/>
      <w:r>
        <w:rPr>
          <w:sz w:val="24"/>
        </w:rPr>
        <w:t xml:space="preserve"> kassör och medlemsregistrator.</w:t>
      </w:r>
    </w:p>
    <w:p w:rsidR="0063532A" w:rsidRDefault="0063532A" w:rsidP="0063532A">
      <w:pPr>
        <w:rPr>
          <w:sz w:val="24"/>
        </w:rPr>
      </w:pPr>
      <w:r>
        <w:rPr>
          <w:sz w:val="24"/>
        </w:rPr>
        <w:t xml:space="preserve">Tage </w:t>
      </w:r>
      <w:proofErr w:type="spellStart"/>
      <w:r>
        <w:rPr>
          <w:sz w:val="24"/>
        </w:rPr>
        <w:t>Gamerius</w:t>
      </w:r>
      <w:proofErr w:type="spellEnd"/>
      <w:r>
        <w:rPr>
          <w:sz w:val="24"/>
        </w:rPr>
        <w:t xml:space="preserve"> sekreterare</w:t>
      </w:r>
    </w:p>
    <w:p w:rsidR="0063532A" w:rsidRDefault="0063532A" w:rsidP="0063532A">
      <w:pPr>
        <w:rPr>
          <w:sz w:val="24"/>
        </w:rPr>
      </w:pPr>
      <w:r>
        <w:rPr>
          <w:sz w:val="24"/>
        </w:rPr>
        <w:t>Ingvar Lif vice sekreterare</w:t>
      </w:r>
    </w:p>
    <w:p w:rsidR="0063532A" w:rsidRDefault="0063532A" w:rsidP="0063532A">
      <w:pPr>
        <w:rPr>
          <w:sz w:val="24"/>
        </w:rPr>
      </w:pPr>
      <w:r>
        <w:rPr>
          <w:sz w:val="24"/>
        </w:rPr>
        <w:t xml:space="preserve">Jerker Rosenquist webbmaster för föreningens hemsida </w:t>
      </w:r>
      <w:hyperlink r:id="rId5" w:history="1">
        <w:r>
          <w:rPr>
            <w:rStyle w:val="Hyperlnk"/>
            <w:sz w:val="24"/>
            <w:u w:val="none"/>
          </w:rPr>
          <w:t>www.axamo-veteranerna.se</w:t>
        </w:r>
      </w:hyperlink>
      <w:r>
        <w:rPr>
          <w:sz w:val="24"/>
        </w:rPr>
        <w:t xml:space="preserve"> </w:t>
      </w:r>
    </w:p>
    <w:p w:rsidR="00925CAD" w:rsidRPr="005C273C" w:rsidRDefault="00925CAD" w:rsidP="00925CAD">
      <w:pPr>
        <w:rPr>
          <w:sz w:val="16"/>
          <w:szCs w:val="16"/>
        </w:rPr>
      </w:pPr>
      <w:r>
        <w:rPr>
          <w:sz w:val="24"/>
        </w:rPr>
        <w:t xml:space="preserve"> </w:t>
      </w:r>
    </w:p>
    <w:p w:rsidR="00925CAD" w:rsidRDefault="00925CAD" w:rsidP="00925CAD">
      <w:pPr>
        <w:pStyle w:val="Sidhuvud"/>
        <w:tabs>
          <w:tab w:val="left" w:pos="1304"/>
        </w:tabs>
        <w:rPr>
          <w:sz w:val="16"/>
          <w:szCs w:val="16"/>
        </w:rPr>
      </w:pPr>
    </w:p>
    <w:p w:rsidR="00925CAD" w:rsidRDefault="00925CAD" w:rsidP="00925CAD">
      <w:pPr>
        <w:rPr>
          <w:sz w:val="24"/>
        </w:rPr>
      </w:pPr>
      <w:r>
        <w:rPr>
          <w:sz w:val="24"/>
        </w:rPr>
        <w:t xml:space="preserve">Styrelsen har under året haft </w:t>
      </w:r>
      <w:r w:rsidR="00B81C59">
        <w:rPr>
          <w:sz w:val="24"/>
        </w:rPr>
        <w:t xml:space="preserve">9 </w:t>
      </w:r>
      <w:r>
        <w:rPr>
          <w:sz w:val="24"/>
        </w:rPr>
        <w:t>protokollförda möten</w:t>
      </w:r>
      <w:r w:rsidR="00D616E0">
        <w:rPr>
          <w:sz w:val="24"/>
        </w:rPr>
        <w:t>,</w:t>
      </w:r>
      <w:r w:rsidR="005F1055">
        <w:rPr>
          <w:sz w:val="24"/>
        </w:rPr>
        <w:t xml:space="preserve"> samt en extra föreningsstämma </w:t>
      </w:r>
      <w:r w:rsidR="002036C7">
        <w:rPr>
          <w:sz w:val="24"/>
        </w:rPr>
        <w:t xml:space="preserve">med </w:t>
      </w:r>
      <w:bookmarkStart w:id="0" w:name="_GoBack"/>
      <w:bookmarkEnd w:id="0"/>
      <w:r w:rsidR="002036C7">
        <w:rPr>
          <w:sz w:val="24"/>
        </w:rPr>
        <w:t>anledning av stadgeändringar</w:t>
      </w:r>
      <w:r w:rsidR="005F1055">
        <w:rPr>
          <w:sz w:val="24"/>
        </w:rPr>
        <w:t>.</w:t>
      </w:r>
      <w:r>
        <w:rPr>
          <w:sz w:val="24"/>
        </w:rPr>
        <w:t xml:space="preserve"> </w:t>
      </w:r>
      <w:r w:rsidR="002036C7" w:rsidRPr="006B2D29">
        <w:rPr>
          <w:sz w:val="24"/>
          <w:szCs w:val="24"/>
        </w:rPr>
        <w:t>Enhällig föreningsstämma beslutade att godkänna föreslagna stadgeändringar.</w:t>
      </w:r>
    </w:p>
    <w:p w:rsidR="0063532A" w:rsidRPr="005C273C" w:rsidRDefault="0063532A" w:rsidP="0063532A">
      <w:pPr>
        <w:rPr>
          <w:color w:val="333333"/>
          <w:sz w:val="16"/>
          <w:szCs w:val="16"/>
        </w:rPr>
      </w:pPr>
    </w:p>
    <w:p w:rsidR="00141D34" w:rsidRDefault="0063532A" w:rsidP="00925CAD">
      <w:pPr>
        <w:ind w:hanging="426"/>
        <w:rPr>
          <w:color w:val="333333"/>
          <w:sz w:val="24"/>
          <w:szCs w:val="24"/>
        </w:rPr>
      </w:pPr>
      <w:r>
        <w:rPr>
          <w:color w:val="333333"/>
          <w:sz w:val="24"/>
          <w:szCs w:val="24"/>
        </w:rPr>
        <w:t xml:space="preserve">       P</w:t>
      </w:r>
      <w:r w:rsidR="00925CAD">
        <w:rPr>
          <w:color w:val="333333"/>
          <w:sz w:val="24"/>
          <w:szCs w:val="24"/>
        </w:rPr>
        <w:t xml:space="preserve">rojektgruppen ” GRÄVLINGARNA” </w:t>
      </w:r>
      <w:r w:rsidR="002F07AD">
        <w:rPr>
          <w:color w:val="333333"/>
          <w:sz w:val="24"/>
          <w:szCs w:val="24"/>
        </w:rPr>
        <w:t xml:space="preserve">som utgörs av Gerd </w:t>
      </w:r>
      <w:proofErr w:type="spellStart"/>
      <w:r w:rsidR="002F07AD">
        <w:rPr>
          <w:color w:val="333333"/>
          <w:sz w:val="24"/>
          <w:szCs w:val="24"/>
        </w:rPr>
        <w:t>Starby</w:t>
      </w:r>
      <w:proofErr w:type="spellEnd"/>
      <w:r w:rsidR="002F07AD">
        <w:rPr>
          <w:color w:val="333333"/>
          <w:sz w:val="24"/>
          <w:szCs w:val="24"/>
        </w:rPr>
        <w:t xml:space="preserve">, Florence Carlsson Ingvar Lif, Tommy Pettersson och Tage </w:t>
      </w:r>
      <w:proofErr w:type="spellStart"/>
      <w:r w:rsidR="002F07AD">
        <w:rPr>
          <w:color w:val="333333"/>
          <w:sz w:val="24"/>
          <w:szCs w:val="24"/>
        </w:rPr>
        <w:t>Gamerius</w:t>
      </w:r>
      <w:proofErr w:type="spellEnd"/>
      <w:r w:rsidR="002F07AD">
        <w:rPr>
          <w:color w:val="333333"/>
          <w:sz w:val="24"/>
          <w:szCs w:val="24"/>
        </w:rPr>
        <w:t xml:space="preserve">, med Gerd </w:t>
      </w:r>
      <w:proofErr w:type="spellStart"/>
      <w:r w:rsidR="002F07AD">
        <w:rPr>
          <w:color w:val="333333"/>
          <w:sz w:val="24"/>
          <w:szCs w:val="24"/>
        </w:rPr>
        <w:t>Starby</w:t>
      </w:r>
      <w:proofErr w:type="spellEnd"/>
      <w:r w:rsidR="002F07AD">
        <w:rPr>
          <w:color w:val="333333"/>
          <w:sz w:val="24"/>
          <w:szCs w:val="24"/>
        </w:rPr>
        <w:t xml:space="preserve"> som sammankallande</w:t>
      </w:r>
      <w:r w:rsidR="00C11425">
        <w:rPr>
          <w:color w:val="333333"/>
          <w:sz w:val="24"/>
          <w:szCs w:val="24"/>
        </w:rPr>
        <w:t xml:space="preserve"> har</w:t>
      </w:r>
      <w:r w:rsidR="002F07AD">
        <w:rPr>
          <w:color w:val="333333"/>
          <w:sz w:val="24"/>
          <w:szCs w:val="24"/>
        </w:rPr>
        <w:t xml:space="preserve"> genomfört 6 st. arbetsmöten, dessa har i huvudsak varit förlagda på flygplatsen. Projektgruppen</w:t>
      </w:r>
      <w:r w:rsidR="00C11425">
        <w:rPr>
          <w:color w:val="333333"/>
          <w:sz w:val="24"/>
          <w:szCs w:val="24"/>
        </w:rPr>
        <w:t xml:space="preserve"> har</w:t>
      </w:r>
      <w:r w:rsidR="002F07AD">
        <w:rPr>
          <w:color w:val="333333"/>
          <w:sz w:val="24"/>
          <w:szCs w:val="24"/>
        </w:rPr>
        <w:t xml:space="preserve"> </w:t>
      </w:r>
      <w:r w:rsidR="00A66250">
        <w:rPr>
          <w:color w:val="333333"/>
          <w:sz w:val="24"/>
          <w:szCs w:val="24"/>
        </w:rPr>
        <w:t>bl. a</w:t>
      </w:r>
      <w:r w:rsidR="002F07AD">
        <w:rPr>
          <w:color w:val="333333"/>
          <w:sz w:val="24"/>
          <w:szCs w:val="24"/>
        </w:rPr>
        <w:t xml:space="preserve"> bearbetat en del av föreningen inköpt arkivmaterial från RIKSARKIVET. En stor mängd av materialet återstår</w:t>
      </w:r>
      <w:r w:rsidR="00A66250">
        <w:rPr>
          <w:color w:val="333333"/>
          <w:sz w:val="24"/>
          <w:szCs w:val="24"/>
        </w:rPr>
        <w:t xml:space="preserve">, Projektgruppen kommer att under 2019 fortsätta detta arbete. </w:t>
      </w:r>
    </w:p>
    <w:p w:rsidR="005C273C" w:rsidRDefault="005C273C" w:rsidP="005C273C">
      <w:pPr>
        <w:ind w:hanging="426"/>
        <w:rPr>
          <w:color w:val="333333"/>
          <w:sz w:val="24"/>
          <w:szCs w:val="24"/>
        </w:rPr>
      </w:pPr>
      <w:r>
        <w:rPr>
          <w:color w:val="333333"/>
          <w:sz w:val="24"/>
          <w:szCs w:val="24"/>
        </w:rPr>
        <w:t xml:space="preserve">       </w:t>
      </w:r>
      <w:r>
        <w:rPr>
          <w:noProof/>
        </w:rPr>
        <w:drawing>
          <wp:inline distT="0" distB="0" distL="0" distR="0" wp14:anchorId="5C3C76C5" wp14:editId="5ED23230">
            <wp:extent cx="1476058" cy="1148397"/>
            <wp:effectExtent l="0" t="7620" r="2540" b="2540"/>
            <wp:docPr id="11" name="Bildobjekt 1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480299" cy="1151697"/>
                    </a:xfrm>
                    <a:prstGeom prst="rect">
                      <a:avLst/>
                    </a:prstGeom>
                    <a:noFill/>
                    <a:ln>
                      <a:noFill/>
                    </a:ln>
                  </pic:spPr>
                </pic:pic>
              </a:graphicData>
            </a:graphic>
          </wp:inline>
        </w:drawing>
      </w:r>
      <w:r>
        <w:rPr>
          <w:color w:val="333333"/>
          <w:sz w:val="24"/>
          <w:szCs w:val="24"/>
        </w:rPr>
        <w:t xml:space="preserve">                         </w:t>
      </w:r>
      <w:r>
        <w:rPr>
          <w:noProof/>
        </w:rPr>
        <w:drawing>
          <wp:inline distT="0" distB="0" distL="0" distR="0" wp14:anchorId="7F975664" wp14:editId="6BDA2B8B">
            <wp:extent cx="1483924" cy="1112943"/>
            <wp:effectExtent l="0" t="508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509220" cy="1131915"/>
                    </a:xfrm>
                    <a:prstGeom prst="rect">
                      <a:avLst/>
                    </a:prstGeom>
                    <a:noFill/>
                    <a:ln>
                      <a:noFill/>
                    </a:ln>
                  </pic:spPr>
                </pic:pic>
              </a:graphicData>
            </a:graphic>
          </wp:inline>
        </w:drawing>
      </w:r>
      <w:r>
        <w:rPr>
          <w:color w:val="333333"/>
          <w:sz w:val="24"/>
          <w:szCs w:val="24"/>
        </w:rPr>
        <w:t xml:space="preserve">                       </w:t>
      </w:r>
      <w:r>
        <w:rPr>
          <w:noProof/>
        </w:rPr>
        <w:drawing>
          <wp:inline distT="0" distB="0" distL="0" distR="0" wp14:anchorId="67ED4176" wp14:editId="13F54807">
            <wp:extent cx="1518637" cy="1138978"/>
            <wp:effectExtent l="0" t="635" r="5080" b="508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555639" cy="1166729"/>
                    </a:xfrm>
                    <a:prstGeom prst="rect">
                      <a:avLst/>
                    </a:prstGeom>
                    <a:noFill/>
                    <a:ln>
                      <a:noFill/>
                    </a:ln>
                  </pic:spPr>
                </pic:pic>
              </a:graphicData>
            </a:graphic>
          </wp:inline>
        </w:drawing>
      </w:r>
    </w:p>
    <w:p w:rsidR="00141D34" w:rsidRDefault="005C273C" w:rsidP="00E57214">
      <w:pPr>
        <w:ind w:hanging="426"/>
        <w:rPr>
          <w:color w:val="333333"/>
          <w:sz w:val="24"/>
          <w:szCs w:val="24"/>
        </w:rPr>
      </w:pPr>
      <w:r>
        <w:rPr>
          <w:color w:val="333333"/>
        </w:rPr>
        <w:t xml:space="preserve">        </w:t>
      </w:r>
      <w:r w:rsidRPr="005C273C">
        <w:rPr>
          <w:color w:val="333333"/>
          <w:sz w:val="24"/>
          <w:szCs w:val="24"/>
        </w:rPr>
        <w:t>Grävlingar i arbet</w:t>
      </w:r>
      <w:r w:rsidR="00E57214">
        <w:rPr>
          <w:color w:val="333333"/>
          <w:sz w:val="24"/>
          <w:szCs w:val="24"/>
        </w:rPr>
        <w:t>e…</w:t>
      </w:r>
    </w:p>
    <w:p w:rsidR="00141D34" w:rsidRDefault="00141D34" w:rsidP="00925CAD">
      <w:pPr>
        <w:ind w:hanging="426"/>
        <w:rPr>
          <w:color w:val="333333"/>
          <w:sz w:val="24"/>
          <w:szCs w:val="24"/>
        </w:rPr>
      </w:pPr>
    </w:p>
    <w:p w:rsidR="00992852" w:rsidRDefault="00141D34" w:rsidP="00925CAD">
      <w:pPr>
        <w:ind w:hanging="426"/>
        <w:rPr>
          <w:sz w:val="24"/>
        </w:rPr>
      </w:pPr>
      <w:r>
        <w:rPr>
          <w:color w:val="333333"/>
          <w:sz w:val="24"/>
          <w:szCs w:val="24"/>
        </w:rPr>
        <w:t xml:space="preserve">       </w:t>
      </w:r>
      <w:r w:rsidR="00A66250">
        <w:rPr>
          <w:color w:val="333333"/>
          <w:sz w:val="24"/>
          <w:szCs w:val="24"/>
        </w:rPr>
        <w:t>Bearbetat material har översänts till</w:t>
      </w:r>
      <w:r w:rsidR="00A66250">
        <w:rPr>
          <w:sz w:val="24"/>
        </w:rPr>
        <w:t xml:space="preserve"> vår Webbmaster Jerker Rosenqvist </w:t>
      </w:r>
      <w:r w:rsidR="00992852">
        <w:rPr>
          <w:sz w:val="24"/>
        </w:rPr>
        <w:t>som tillsammans med vår ordförande Herman Larsson granskar materialet och efterhand lägger in det</w:t>
      </w:r>
      <w:r w:rsidR="00C11425">
        <w:rPr>
          <w:sz w:val="24"/>
        </w:rPr>
        <w:t xml:space="preserve">ta </w:t>
      </w:r>
      <w:r w:rsidR="00992852">
        <w:rPr>
          <w:sz w:val="24"/>
        </w:rPr>
        <w:t>på föreningens hemsida</w:t>
      </w:r>
      <w:r w:rsidR="00C11425">
        <w:rPr>
          <w:sz w:val="24"/>
        </w:rPr>
        <w:t>.</w:t>
      </w:r>
    </w:p>
    <w:p w:rsidR="00C11425" w:rsidRDefault="00C11425" w:rsidP="00925CAD">
      <w:pPr>
        <w:ind w:hanging="426"/>
        <w:rPr>
          <w:sz w:val="24"/>
        </w:rPr>
      </w:pPr>
    </w:p>
    <w:p w:rsidR="00C11425" w:rsidRDefault="00C11425" w:rsidP="00925CAD">
      <w:pPr>
        <w:ind w:hanging="426"/>
        <w:rPr>
          <w:sz w:val="24"/>
        </w:rPr>
      </w:pPr>
      <w:r>
        <w:rPr>
          <w:sz w:val="24"/>
        </w:rPr>
        <w:t xml:space="preserve">       </w:t>
      </w:r>
      <w:r w:rsidR="009E0E81">
        <w:rPr>
          <w:sz w:val="24"/>
        </w:rPr>
        <w:t>U</w:t>
      </w:r>
      <w:r>
        <w:rPr>
          <w:sz w:val="24"/>
        </w:rPr>
        <w:t>töver</w:t>
      </w:r>
      <w:r w:rsidR="009E0E81">
        <w:rPr>
          <w:sz w:val="24"/>
        </w:rPr>
        <w:t xml:space="preserve"> ovanstående har mindre grupper av styrelsemedlemmarna under verksamhetsåret träffats för sortering och dokumentation av till föreningen donerat historiematerial.</w:t>
      </w:r>
    </w:p>
    <w:p w:rsidR="00992852" w:rsidRDefault="00992852" w:rsidP="00925CAD">
      <w:pPr>
        <w:ind w:hanging="426"/>
        <w:rPr>
          <w:sz w:val="24"/>
        </w:rPr>
      </w:pPr>
    </w:p>
    <w:p w:rsidR="00925CAD" w:rsidRPr="009E0E81" w:rsidRDefault="00925CAD" w:rsidP="009E0E81">
      <w:pPr>
        <w:rPr>
          <w:color w:val="333333"/>
          <w:sz w:val="24"/>
          <w:szCs w:val="24"/>
        </w:rPr>
      </w:pPr>
      <w:r>
        <w:rPr>
          <w:b/>
          <w:sz w:val="24"/>
        </w:rPr>
        <w:t>Medlemsantalet</w:t>
      </w:r>
      <w:r>
        <w:rPr>
          <w:sz w:val="24"/>
        </w:rPr>
        <w:t xml:space="preserve"> vid årsskiftet 201</w:t>
      </w:r>
      <w:r w:rsidR="00D30711">
        <w:rPr>
          <w:sz w:val="24"/>
        </w:rPr>
        <w:t>8</w:t>
      </w:r>
      <w:r>
        <w:rPr>
          <w:sz w:val="24"/>
        </w:rPr>
        <w:t>/201</w:t>
      </w:r>
      <w:r w:rsidR="00D30711">
        <w:rPr>
          <w:sz w:val="24"/>
        </w:rPr>
        <w:t>9</w:t>
      </w:r>
      <w:r>
        <w:rPr>
          <w:sz w:val="24"/>
        </w:rPr>
        <w:t xml:space="preserve"> var 8</w:t>
      </w:r>
      <w:r w:rsidR="00E573F4">
        <w:rPr>
          <w:sz w:val="24"/>
        </w:rPr>
        <w:t>4</w:t>
      </w:r>
      <w:r>
        <w:rPr>
          <w:sz w:val="24"/>
        </w:rPr>
        <w:t xml:space="preserve"> st.</w:t>
      </w:r>
    </w:p>
    <w:p w:rsidR="00925CAD" w:rsidRDefault="00925CAD" w:rsidP="00925CAD">
      <w:pPr>
        <w:rPr>
          <w:b/>
          <w:sz w:val="24"/>
        </w:rPr>
      </w:pPr>
    </w:p>
    <w:p w:rsidR="00925CAD" w:rsidRDefault="00925CAD" w:rsidP="00925CAD">
      <w:pPr>
        <w:rPr>
          <w:b/>
          <w:sz w:val="24"/>
        </w:rPr>
      </w:pPr>
      <w:r>
        <w:rPr>
          <w:b/>
          <w:sz w:val="24"/>
        </w:rPr>
        <w:t xml:space="preserve">Händelser under året. </w:t>
      </w:r>
    </w:p>
    <w:p w:rsidR="00925CAD" w:rsidRDefault="00925CAD" w:rsidP="00925CAD">
      <w:pPr>
        <w:rPr>
          <w:b/>
          <w:sz w:val="24"/>
        </w:rPr>
      </w:pPr>
      <w:r>
        <w:rPr>
          <w:b/>
          <w:sz w:val="24"/>
        </w:rPr>
        <w:t>Axamo-veteranernas föreningsstämma:</w:t>
      </w:r>
    </w:p>
    <w:p w:rsidR="00925CAD" w:rsidRDefault="00925CAD" w:rsidP="00925CAD">
      <w:pPr>
        <w:rPr>
          <w:sz w:val="24"/>
        </w:rPr>
      </w:pPr>
      <w:r>
        <w:rPr>
          <w:sz w:val="24"/>
        </w:rPr>
        <w:t xml:space="preserve">AXAMO-veteranernas föreningsstämma hölls den </w:t>
      </w:r>
      <w:r w:rsidR="001D1C8A">
        <w:rPr>
          <w:sz w:val="24"/>
        </w:rPr>
        <w:t>1</w:t>
      </w:r>
      <w:r>
        <w:rPr>
          <w:sz w:val="24"/>
        </w:rPr>
        <w:t xml:space="preserve">: </w:t>
      </w:r>
      <w:r w:rsidR="001D1C8A">
        <w:rPr>
          <w:sz w:val="24"/>
        </w:rPr>
        <w:t>a</w:t>
      </w:r>
      <w:r>
        <w:rPr>
          <w:sz w:val="24"/>
        </w:rPr>
        <w:t xml:space="preserve"> </w:t>
      </w:r>
      <w:r w:rsidR="001D1C8A">
        <w:rPr>
          <w:sz w:val="24"/>
        </w:rPr>
        <w:t>mars</w:t>
      </w:r>
      <w:r>
        <w:rPr>
          <w:sz w:val="24"/>
        </w:rPr>
        <w:t xml:space="preserve"> 201</w:t>
      </w:r>
      <w:r w:rsidR="001D1C8A">
        <w:rPr>
          <w:sz w:val="24"/>
        </w:rPr>
        <w:t>8</w:t>
      </w:r>
      <w:r>
        <w:rPr>
          <w:sz w:val="24"/>
        </w:rPr>
        <w:t xml:space="preserve"> på Jönköping Airport. </w:t>
      </w:r>
    </w:p>
    <w:p w:rsidR="00AA5AE2" w:rsidRDefault="00925CAD" w:rsidP="00925CAD">
      <w:pPr>
        <w:rPr>
          <w:sz w:val="24"/>
        </w:rPr>
      </w:pPr>
      <w:r>
        <w:rPr>
          <w:sz w:val="24"/>
        </w:rPr>
        <w:t>Föreningsstämman samlade 3</w:t>
      </w:r>
      <w:r w:rsidR="00AE0F13">
        <w:rPr>
          <w:sz w:val="24"/>
        </w:rPr>
        <w:t>5</w:t>
      </w:r>
      <w:r>
        <w:rPr>
          <w:sz w:val="24"/>
        </w:rPr>
        <w:t xml:space="preserve">-talet medlemmar samt ett antal intresserade flygentusiaster. </w:t>
      </w:r>
    </w:p>
    <w:p w:rsidR="001B5A51" w:rsidRDefault="00AA5AE2" w:rsidP="00925CAD">
      <w:pPr>
        <w:rPr>
          <w:sz w:val="24"/>
        </w:rPr>
      </w:pPr>
      <w:r>
        <w:rPr>
          <w:sz w:val="24"/>
        </w:rPr>
        <w:t xml:space="preserve">Till föreningsstämmans ordförande valdes Lars Johansson </w:t>
      </w:r>
      <w:r w:rsidR="00452893">
        <w:rPr>
          <w:sz w:val="24"/>
        </w:rPr>
        <w:t xml:space="preserve">som med ackuratess snabbt lotsade oss igenom upprättad och godkänd dagordning. </w:t>
      </w:r>
    </w:p>
    <w:p w:rsidR="00B81C59" w:rsidRDefault="00B81C59" w:rsidP="00925CAD">
      <w:pPr>
        <w:rPr>
          <w:sz w:val="24"/>
        </w:rPr>
      </w:pPr>
    </w:p>
    <w:p w:rsidR="00545539" w:rsidRDefault="001B5A51" w:rsidP="00925CAD">
      <w:pPr>
        <w:rPr>
          <w:sz w:val="24"/>
        </w:rPr>
      </w:pPr>
      <w:r>
        <w:rPr>
          <w:sz w:val="24"/>
        </w:rPr>
        <w:t>Härefter lyssna</w:t>
      </w:r>
      <w:r w:rsidR="00450992">
        <w:rPr>
          <w:sz w:val="24"/>
        </w:rPr>
        <w:t>de</w:t>
      </w:r>
      <w:r>
        <w:rPr>
          <w:sz w:val="24"/>
        </w:rPr>
        <w:t xml:space="preserve"> vi till ett mycket intressant föredrag av </w:t>
      </w:r>
      <w:r w:rsidR="005A5D1B">
        <w:rPr>
          <w:sz w:val="24"/>
        </w:rPr>
        <w:t>”</w:t>
      </w:r>
      <w:r>
        <w:rPr>
          <w:sz w:val="24"/>
        </w:rPr>
        <w:t>Jönköpingsprofilen</w:t>
      </w:r>
      <w:r w:rsidR="005A5D1B">
        <w:rPr>
          <w:sz w:val="24"/>
        </w:rPr>
        <w:t>”</w:t>
      </w:r>
      <w:r>
        <w:rPr>
          <w:sz w:val="24"/>
        </w:rPr>
        <w:t xml:space="preserve"> Lennart Lindberg om Jönköpings historia.</w:t>
      </w:r>
      <w:r w:rsidR="00545539">
        <w:rPr>
          <w:sz w:val="24"/>
        </w:rPr>
        <w:t xml:space="preserve"> </w:t>
      </w:r>
    </w:p>
    <w:p w:rsidR="00452893" w:rsidRDefault="00545539" w:rsidP="00925CAD">
      <w:pPr>
        <w:rPr>
          <w:sz w:val="24"/>
        </w:rPr>
      </w:pPr>
      <w:r>
        <w:rPr>
          <w:sz w:val="24"/>
        </w:rPr>
        <w:t>Vid föreningsstämman utsågs</w:t>
      </w:r>
      <w:r w:rsidR="00452893">
        <w:rPr>
          <w:sz w:val="24"/>
        </w:rPr>
        <w:t xml:space="preserve"> </w:t>
      </w:r>
      <w:r w:rsidR="001B5A51">
        <w:rPr>
          <w:sz w:val="24"/>
        </w:rPr>
        <w:t xml:space="preserve">Lennart Lindberg till </w:t>
      </w:r>
      <w:r>
        <w:rPr>
          <w:sz w:val="24"/>
        </w:rPr>
        <w:t xml:space="preserve">hedersmedlem i föreningen </w:t>
      </w:r>
      <w:r w:rsidR="001B5A51">
        <w:rPr>
          <w:sz w:val="24"/>
        </w:rPr>
        <w:t>Axamo-Veteranerna</w:t>
      </w:r>
      <w:r>
        <w:rPr>
          <w:sz w:val="24"/>
        </w:rPr>
        <w:t>.</w:t>
      </w:r>
    </w:p>
    <w:p w:rsidR="00B81C59" w:rsidRDefault="00B81C59" w:rsidP="00925CAD">
      <w:pPr>
        <w:rPr>
          <w:sz w:val="24"/>
        </w:rPr>
      </w:pPr>
    </w:p>
    <w:p w:rsidR="001B5A51" w:rsidRDefault="00B81C59" w:rsidP="00925CAD">
      <w:pPr>
        <w:rPr>
          <w:sz w:val="24"/>
        </w:rPr>
      </w:pPr>
      <w:r>
        <w:rPr>
          <w:sz w:val="24"/>
        </w:rPr>
        <w:t>I</w:t>
      </w:r>
      <w:r w:rsidR="001B5A51">
        <w:rPr>
          <w:sz w:val="24"/>
        </w:rPr>
        <w:t xml:space="preserve">nformation </w:t>
      </w:r>
      <w:r>
        <w:rPr>
          <w:sz w:val="24"/>
        </w:rPr>
        <w:t xml:space="preserve">lämnades </w:t>
      </w:r>
      <w:r w:rsidR="001B5A51">
        <w:rPr>
          <w:sz w:val="24"/>
        </w:rPr>
        <w:t>för 201</w:t>
      </w:r>
      <w:r w:rsidR="00DA381B">
        <w:rPr>
          <w:sz w:val="24"/>
        </w:rPr>
        <w:t>8</w:t>
      </w:r>
      <w:r w:rsidR="001B5A51">
        <w:rPr>
          <w:sz w:val="24"/>
        </w:rPr>
        <w:t xml:space="preserve"> års planerade föreningsaktiviteter och aktuella samarrangemang med SFF Småland.</w:t>
      </w:r>
    </w:p>
    <w:p w:rsidR="005A5D1B" w:rsidRDefault="005A5D1B" w:rsidP="00925CAD">
      <w:pPr>
        <w:rPr>
          <w:sz w:val="24"/>
        </w:rPr>
      </w:pPr>
    </w:p>
    <w:p w:rsidR="005A5D1B" w:rsidRDefault="00BB53A0" w:rsidP="00925CAD">
      <w:pPr>
        <w:rPr>
          <w:b/>
          <w:sz w:val="24"/>
        </w:rPr>
      </w:pPr>
      <w:r>
        <w:rPr>
          <w:b/>
          <w:sz w:val="24"/>
        </w:rPr>
        <w:t>Föreningsaktivitet</w:t>
      </w:r>
      <w:r w:rsidR="00B81C59">
        <w:rPr>
          <w:b/>
          <w:sz w:val="24"/>
        </w:rPr>
        <w:t>e</w:t>
      </w:r>
      <w:r>
        <w:rPr>
          <w:b/>
          <w:sz w:val="24"/>
        </w:rPr>
        <w:t>r</w:t>
      </w:r>
      <w:r w:rsidR="005A5D1B">
        <w:rPr>
          <w:b/>
          <w:sz w:val="24"/>
        </w:rPr>
        <w:t>.</w:t>
      </w:r>
    </w:p>
    <w:p w:rsidR="004506CD" w:rsidRDefault="005A5D1B" w:rsidP="004506CD">
      <w:pPr>
        <w:rPr>
          <w:color w:val="000000"/>
          <w:sz w:val="24"/>
          <w:szCs w:val="24"/>
        </w:rPr>
      </w:pPr>
      <w:r w:rsidRPr="005A5D1B">
        <w:rPr>
          <w:sz w:val="24"/>
        </w:rPr>
        <w:t>Den 3</w:t>
      </w:r>
      <w:r>
        <w:rPr>
          <w:sz w:val="24"/>
        </w:rPr>
        <w:t>:</w:t>
      </w:r>
      <w:r w:rsidRPr="005A5D1B">
        <w:rPr>
          <w:sz w:val="24"/>
        </w:rPr>
        <w:t xml:space="preserve"> e maj </w:t>
      </w:r>
      <w:r>
        <w:rPr>
          <w:sz w:val="24"/>
        </w:rPr>
        <w:t>besöktes</w:t>
      </w:r>
      <w:r w:rsidR="00CE20CB">
        <w:rPr>
          <w:sz w:val="24"/>
        </w:rPr>
        <w:t xml:space="preserve"> </w:t>
      </w:r>
      <w:r w:rsidR="004506CD">
        <w:rPr>
          <w:sz w:val="24"/>
        </w:rPr>
        <w:t xml:space="preserve">Gripen-Centrum </w:t>
      </w:r>
      <w:r w:rsidR="00CE20CB">
        <w:rPr>
          <w:sz w:val="24"/>
        </w:rPr>
        <w:t>Skaraborgs Flygflottilj F 7 Såtenäs. Ett samar</w:t>
      </w:r>
      <w:r w:rsidR="009D4644">
        <w:rPr>
          <w:sz w:val="24"/>
        </w:rPr>
        <w:t>ra</w:t>
      </w:r>
      <w:r w:rsidR="00CE20CB">
        <w:rPr>
          <w:sz w:val="24"/>
        </w:rPr>
        <w:t>ngemang med</w:t>
      </w:r>
      <w:r w:rsidR="009D4644">
        <w:rPr>
          <w:sz w:val="24"/>
        </w:rPr>
        <w:t xml:space="preserve"> SFF.</w:t>
      </w:r>
      <w:r w:rsidR="004506CD">
        <w:rPr>
          <w:sz w:val="24"/>
        </w:rPr>
        <w:t xml:space="preserve"> </w:t>
      </w:r>
      <w:r w:rsidR="004506CD" w:rsidRPr="004506CD">
        <w:rPr>
          <w:color w:val="000000"/>
          <w:sz w:val="24"/>
          <w:szCs w:val="24"/>
        </w:rPr>
        <w:t>Resan påbörjades från Jönköping Airport vid 7-tiden, fortsatte med ett behövligt kaffestopp</w:t>
      </w:r>
      <w:r w:rsidR="004506CD">
        <w:rPr>
          <w:color w:val="000000"/>
          <w:sz w:val="24"/>
          <w:szCs w:val="24"/>
        </w:rPr>
        <w:t>.</w:t>
      </w:r>
      <w:r w:rsidR="002176EF">
        <w:rPr>
          <w:color w:val="000000"/>
          <w:sz w:val="24"/>
          <w:szCs w:val="24"/>
        </w:rPr>
        <w:t xml:space="preserve">  </w:t>
      </w:r>
    </w:p>
    <w:p w:rsidR="002176EF" w:rsidRDefault="002176EF" w:rsidP="004506CD">
      <w:pPr>
        <w:rPr>
          <w:color w:val="000000"/>
          <w:sz w:val="24"/>
          <w:szCs w:val="24"/>
        </w:rPr>
      </w:pPr>
    </w:p>
    <w:p w:rsidR="002176EF" w:rsidRDefault="002176EF" w:rsidP="004506CD">
      <w:pPr>
        <w:rPr>
          <w:color w:val="000000"/>
          <w:sz w:val="24"/>
          <w:szCs w:val="24"/>
        </w:rPr>
      </w:pPr>
    </w:p>
    <w:p w:rsidR="004506CD" w:rsidRPr="004506CD" w:rsidRDefault="004506CD" w:rsidP="002176EF">
      <w:pPr>
        <w:jc w:val="center"/>
        <w:rPr>
          <w:sz w:val="24"/>
        </w:rPr>
      </w:pPr>
      <w:r>
        <w:rPr>
          <w:noProof/>
        </w:rPr>
        <w:drawing>
          <wp:inline distT="0" distB="0" distL="0" distR="0">
            <wp:extent cx="4743450" cy="3186333"/>
            <wp:effectExtent l="0" t="0" r="0" b="0"/>
            <wp:docPr id="9" name="Bildobjekt 9" descr="Gripencenter 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ipencenter fi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3464" cy="3206494"/>
                    </a:xfrm>
                    <a:prstGeom prst="rect">
                      <a:avLst/>
                    </a:prstGeom>
                    <a:noFill/>
                    <a:ln>
                      <a:noFill/>
                    </a:ln>
                  </pic:spPr>
                </pic:pic>
              </a:graphicData>
            </a:graphic>
          </wp:inline>
        </w:drawing>
      </w:r>
    </w:p>
    <w:p w:rsidR="004506CD" w:rsidRPr="004506CD" w:rsidRDefault="004506CD" w:rsidP="004506CD">
      <w:pPr>
        <w:shd w:val="clear" w:color="auto" w:fill="FFFFFF"/>
        <w:spacing w:before="100" w:beforeAutospacing="1" w:after="100" w:afterAutospacing="1"/>
        <w:rPr>
          <w:color w:val="000000"/>
          <w:sz w:val="24"/>
          <w:szCs w:val="24"/>
        </w:rPr>
      </w:pPr>
      <w:r w:rsidRPr="004506CD">
        <w:rPr>
          <w:color w:val="000000"/>
          <w:sz w:val="24"/>
          <w:szCs w:val="24"/>
        </w:rPr>
        <w:lastRenderedPageBreak/>
        <w:t xml:space="preserve">Väl framkona till Såtenäs blev vi varmt välkomna och omhändertagna av </w:t>
      </w:r>
      <w:r>
        <w:rPr>
          <w:color w:val="000000"/>
          <w:sz w:val="24"/>
          <w:szCs w:val="24"/>
        </w:rPr>
        <w:t>”</w:t>
      </w:r>
      <w:r w:rsidRPr="004506CD">
        <w:rPr>
          <w:color w:val="000000"/>
          <w:sz w:val="24"/>
          <w:szCs w:val="24"/>
        </w:rPr>
        <w:t>Dagge och Håkan</w:t>
      </w:r>
      <w:r>
        <w:rPr>
          <w:color w:val="000000"/>
          <w:sz w:val="24"/>
          <w:szCs w:val="24"/>
        </w:rPr>
        <w:t>”</w:t>
      </w:r>
      <w:r w:rsidRPr="004506CD">
        <w:rPr>
          <w:color w:val="000000"/>
          <w:sz w:val="24"/>
          <w:szCs w:val="24"/>
        </w:rPr>
        <w:t xml:space="preserve"> som </w:t>
      </w:r>
      <w:r w:rsidR="000B12A4">
        <w:rPr>
          <w:color w:val="000000"/>
          <w:sz w:val="24"/>
          <w:szCs w:val="24"/>
        </w:rPr>
        <w:t>visade film</w:t>
      </w:r>
      <w:r w:rsidR="002176EF">
        <w:rPr>
          <w:color w:val="000000"/>
          <w:sz w:val="24"/>
          <w:szCs w:val="24"/>
        </w:rPr>
        <w:t>,</w:t>
      </w:r>
      <w:r w:rsidR="000B12A4">
        <w:rPr>
          <w:color w:val="000000"/>
          <w:sz w:val="24"/>
          <w:szCs w:val="24"/>
        </w:rPr>
        <w:t xml:space="preserve"> </w:t>
      </w:r>
      <w:r w:rsidRPr="004506CD">
        <w:rPr>
          <w:color w:val="000000"/>
          <w:sz w:val="24"/>
          <w:szCs w:val="24"/>
        </w:rPr>
        <w:t>informerade oss om Gripen-centrum och visade oss runt. I Gripen hangarerna fanns det mycket att se men tyvärr råder det fotoförbud där.</w:t>
      </w:r>
    </w:p>
    <w:p w:rsidR="002176EF" w:rsidRDefault="002176EF" w:rsidP="000B12A4">
      <w:pPr>
        <w:shd w:val="clear" w:color="auto" w:fill="FFFFFF"/>
        <w:spacing w:before="100" w:beforeAutospacing="1" w:after="100" w:afterAutospacing="1"/>
        <w:rPr>
          <w:color w:val="000000"/>
          <w:sz w:val="24"/>
          <w:szCs w:val="24"/>
        </w:rPr>
      </w:pPr>
      <w:r>
        <w:rPr>
          <w:color w:val="000000"/>
          <w:sz w:val="24"/>
          <w:szCs w:val="24"/>
        </w:rPr>
        <w:t>Efter sedvanlig torsdags-lunch</w:t>
      </w:r>
      <w:r w:rsidR="000B12A4" w:rsidRPr="000B12A4">
        <w:rPr>
          <w:color w:val="000000"/>
          <w:sz w:val="24"/>
          <w:szCs w:val="24"/>
        </w:rPr>
        <w:t xml:space="preserve"> </w:t>
      </w:r>
      <w:r>
        <w:rPr>
          <w:color w:val="000000"/>
          <w:sz w:val="24"/>
          <w:szCs w:val="24"/>
        </w:rPr>
        <w:t>med</w:t>
      </w:r>
      <w:r w:rsidR="000B12A4" w:rsidRPr="000B12A4">
        <w:rPr>
          <w:color w:val="000000"/>
          <w:sz w:val="24"/>
          <w:szCs w:val="24"/>
        </w:rPr>
        <w:t xml:space="preserve"> </w:t>
      </w:r>
      <w:r>
        <w:rPr>
          <w:color w:val="000000"/>
          <w:sz w:val="24"/>
          <w:szCs w:val="24"/>
        </w:rPr>
        <w:t xml:space="preserve">ärtsoppa och pannkakor </w:t>
      </w:r>
      <w:r w:rsidRPr="000B12A4">
        <w:rPr>
          <w:color w:val="000000"/>
          <w:sz w:val="24"/>
          <w:szCs w:val="24"/>
        </w:rPr>
        <w:t xml:space="preserve">besökte vi </w:t>
      </w:r>
      <w:proofErr w:type="spellStart"/>
      <w:r w:rsidRPr="000B12A4">
        <w:rPr>
          <w:color w:val="000000"/>
          <w:sz w:val="24"/>
          <w:szCs w:val="24"/>
        </w:rPr>
        <w:t>SwAFHF:s</w:t>
      </w:r>
      <w:proofErr w:type="spellEnd"/>
      <w:r w:rsidRPr="000B12A4">
        <w:rPr>
          <w:color w:val="000000"/>
          <w:sz w:val="24"/>
          <w:szCs w:val="24"/>
        </w:rPr>
        <w:t xml:space="preserve"> (Swedish Air Force </w:t>
      </w:r>
      <w:proofErr w:type="spellStart"/>
      <w:r w:rsidRPr="000B12A4">
        <w:rPr>
          <w:color w:val="000000"/>
          <w:sz w:val="24"/>
          <w:szCs w:val="24"/>
        </w:rPr>
        <w:t>Historic</w:t>
      </w:r>
      <w:proofErr w:type="spellEnd"/>
      <w:r w:rsidRPr="000B12A4">
        <w:rPr>
          <w:color w:val="000000"/>
          <w:sz w:val="24"/>
          <w:szCs w:val="24"/>
        </w:rPr>
        <w:t xml:space="preserve"> Flight) hangarer där vi fick se en del av deras militära flygplan som numera är civilt registrerade</w:t>
      </w:r>
      <w:r w:rsidR="005C273C">
        <w:rPr>
          <w:color w:val="000000"/>
          <w:sz w:val="24"/>
          <w:szCs w:val="24"/>
        </w:rPr>
        <w:t>.</w:t>
      </w:r>
      <w:r>
        <w:rPr>
          <w:color w:val="000000"/>
          <w:sz w:val="24"/>
          <w:szCs w:val="24"/>
        </w:rPr>
        <w:t xml:space="preserve"> </w:t>
      </w:r>
    </w:p>
    <w:p w:rsidR="000B12A4" w:rsidRPr="000B12A4" w:rsidRDefault="002176EF" w:rsidP="00450992">
      <w:pPr>
        <w:shd w:val="clear" w:color="auto" w:fill="FFFFFF"/>
        <w:spacing w:before="100" w:beforeAutospacing="1" w:after="100" w:afterAutospacing="1"/>
        <w:jc w:val="center"/>
        <w:rPr>
          <w:color w:val="000000"/>
          <w:sz w:val="24"/>
          <w:szCs w:val="24"/>
        </w:rPr>
      </w:pPr>
      <w:r>
        <w:rPr>
          <w:noProof/>
        </w:rPr>
        <w:drawing>
          <wp:inline distT="0" distB="0" distL="0" distR="0">
            <wp:extent cx="5030569" cy="2800350"/>
            <wp:effectExtent l="0" t="0" r="0" b="0"/>
            <wp:docPr id="10" name="Bildobjekt 10" descr="Gripencenter grup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ipencenter grupp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3116" cy="2807335"/>
                    </a:xfrm>
                    <a:prstGeom prst="rect">
                      <a:avLst/>
                    </a:prstGeom>
                    <a:noFill/>
                    <a:ln>
                      <a:noFill/>
                    </a:ln>
                  </pic:spPr>
                </pic:pic>
              </a:graphicData>
            </a:graphic>
          </wp:inline>
        </w:drawing>
      </w:r>
      <w:r w:rsidR="000B12A4" w:rsidRPr="000B12A4">
        <w:rPr>
          <w:color w:val="000000"/>
          <w:sz w:val="24"/>
          <w:szCs w:val="24"/>
        </w:rPr>
        <w:t>.</w:t>
      </w:r>
      <w:r w:rsidR="00450992">
        <w:rPr>
          <w:color w:val="000000"/>
          <w:sz w:val="24"/>
          <w:szCs w:val="24"/>
        </w:rPr>
        <w:t xml:space="preserve">                  </w:t>
      </w:r>
      <w:r w:rsidR="00E57214">
        <w:rPr>
          <w:color w:val="000000"/>
          <w:sz w:val="24"/>
          <w:szCs w:val="24"/>
        </w:rPr>
        <w:t xml:space="preserve">Veteraner </w:t>
      </w:r>
      <w:proofErr w:type="gramStart"/>
      <w:r w:rsidR="00E57214">
        <w:rPr>
          <w:color w:val="000000"/>
          <w:sz w:val="24"/>
          <w:szCs w:val="24"/>
        </w:rPr>
        <w:t>på  plats</w:t>
      </w:r>
      <w:proofErr w:type="gramEnd"/>
      <w:r w:rsidR="00E57214">
        <w:rPr>
          <w:color w:val="000000"/>
          <w:sz w:val="24"/>
          <w:szCs w:val="24"/>
        </w:rPr>
        <w:t xml:space="preserve"> i en av </w:t>
      </w:r>
      <w:proofErr w:type="spellStart"/>
      <w:r w:rsidR="00E57214" w:rsidRPr="000B12A4">
        <w:rPr>
          <w:color w:val="000000"/>
          <w:sz w:val="24"/>
          <w:szCs w:val="24"/>
        </w:rPr>
        <w:t>SwAFHF:s</w:t>
      </w:r>
      <w:proofErr w:type="spellEnd"/>
      <w:r w:rsidR="00E57214" w:rsidRPr="000B12A4">
        <w:rPr>
          <w:color w:val="000000"/>
          <w:sz w:val="24"/>
          <w:szCs w:val="24"/>
        </w:rPr>
        <w:t xml:space="preserve"> (Swedish Air Force </w:t>
      </w:r>
      <w:proofErr w:type="spellStart"/>
      <w:r w:rsidR="00E57214" w:rsidRPr="000B12A4">
        <w:rPr>
          <w:color w:val="000000"/>
          <w:sz w:val="24"/>
          <w:szCs w:val="24"/>
        </w:rPr>
        <w:t>Historic</w:t>
      </w:r>
      <w:proofErr w:type="spellEnd"/>
      <w:r w:rsidR="00E57214" w:rsidRPr="000B12A4">
        <w:rPr>
          <w:color w:val="000000"/>
          <w:sz w:val="24"/>
          <w:szCs w:val="24"/>
        </w:rPr>
        <w:t xml:space="preserve"> Flight) hangare</w:t>
      </w:r>
      <w:r w:rsidR="00E57214">
        <w:rPr>
          <w:color w:val="000000"/>
          <w:sz w:val="24"/>
          <w:szCs w:val="24"/>
        </w:rPr>
        <w:t xml:space="preserve">r </w:t>
      </w:r>
    </w:p>
    <w:p w:rsidR="002176EF" w:rsidRPr="002176EF" w:rsidRDefault="00110034" w:rsidP="002176EF">
      <w:pPr>
        <w:shd w:val="clear" w:color="auto" w:fill="FFFFFF"/>
        <w:spacing w:before="100" w:beforeAutospacing="1" w:after="100" w:afterAutospacing="1"/>
        <w:rPr>
          <w:color w:val="000000"/>
          <w:sz w:val="24"/>
          <w:szCs w:val="24"/>
        </w:rPr>
      </w:pPr>
      <w:r>
        <w:rPr>
          <w:color w:val="000000"/>
          <w:sz w:val="24"/>
          <w:szCs w:val="24"/>
        </w:rPr>
        <w:t>D</w:t>
      </w:r>
      <w:r w:rsidR="002176EF" w:rsidRPr="002176EF">
        <w:rPr>
          <w:color w:val="000000"/>
          <w:sz w:val="24"/>
          <w:szCs w:val="24"/>
        </w:rPr>
        <w:t xml:space="preserve">en 14 september </w:t>
      </w:r>
      <w:r>
        <w:rPr>
          <w:color w:val="000000"/>
          <w:sz w:val="24"/>
          <w:szCs w:val="24"/>
        </w:rPr>
        <w:t xml:space="preserve">besökte vi Ållebergs segelflygsmuseum </w:t>
      </w:r>
    </w:p>
    <w:p w:rsidR="002176EF" w:rsidRPr="002176EF" w:rsidRDefault="002176EF" w:rsidP="002176EF">
      <w:pPr>
        <w:shd w:val="clear" w:color="auto" w:fill="FFFFFF"/>
        <w:spacing w:before="100" w:beforeAutospacing="1" w:after="100" w:afterAutospacing="1"/>
        <w:rPr>
          <w:color w:val="000000"/>
          <w:sz w:val="24"/>
          <w:szCs w:val="24"/>
        </w:rPr>
      </w:pPr>
      <w:r w:rsidRPr="002176EF">
        <w:rPr>
          <w:color w:val="000000"/>
          <w:sz w:val="24"/>
          <w:szCs w:val="24"/>
        </w:rPr>
        <w:t>Ålleberg är fortfarande Sveriges segelflygcentrum där man bland annat utbildar segelflyglärare, tekniker och flygbogserare.</w:t>
      </w:r>
    </w:p>
    <w:p w:rsidR="00E57214" w:rsidRDefault="002176EF" w:rsidP="00E57214">
      <w:pPr>
        <w:shd w:val="clear" w:color="auto" w:fill="FFFFFF"/>
        <w:spacing w:before="100" w:beforeAutospacing="1" w:after="100" w:afterAutospacing="1"/>
        <w:rPr>
          <w:color w:val="000000"/>
          <w:sz w:val="24"/>
          <w:szCs w:val="24"/>
        </w:rPr>
      </w:pPr>
      <w:r w:rsidRPr="002176EF">
        <w:rPr>
          <w:color w:val="000000"/>
          <w:sz w:val="24"/>
          <w:szCs w:val="24"/>
        </w:rPr>
        <w:t xml:space="preserve">På plats möttes vi av den kunnige och entusiastiske guiden Anders </w:t>
      </w:r>
      <w:proofErr w:type="spellStart"/>
      <w:r w:rsidRPr="002176EF">
        <w:rPr>
          <w:color w:val="000000"/>
          <w:sz w:val="24"/>
          <w:szCs w:val="24"/>
        </w:rPr>
        <w:t>Bjällby</w:t>
      </w:r>
      <w:proofErr w:type="spellEnd"/>
      <w:r w:rsidRPr="002176EF">
        <w:rPr>
          <w:color w:val="000000"/>
          <w:sz w:val="24"/>
          <w:szCs w:val="24"/>
        </w:rPr>
        <w:t xml:space="preserve"> som visade oss runt bland alla historiska segel- och glidflygplan Och det fanns många rariteter med intressant historia i denna unika samling.</w:t>
      </w:r>
      <w:r w:rsidR="00E57214">
        <w:rPr>
          <w:color w:val="000000"/>
          <w:sz w:val="24"/>
          <w:szCs w:val="24"/>
        </w:rPr>
        <w:t xml:space="preserve">  </w:t>
      </w:r>
    </w:p>
    <w:p w:rsidR="00E12965" w:rsidRPr="00E57214" w:rsidRDefault="002176EF" w:rsidP="00E57214">
      <w:pPr>
        <w:shd w:val="clear" w:color="auto" w:fill="FFFFFF"/>
        <w:spacing w:before="100" w:beforeAutospacing="1" w:after="100" w:afterAutospacing="1"/>
        <w:jc w:val="center"/>
        <w:rPr>
          <w:color w:val="000000"/>
          <w:sz w:val="24"/>
          <w:szCs w:val="24"/>
        </w:rPr>
      </w:pPr>
      <w:r>
        <w:rPr>
          <w:noProof/>
        </w:rPr>
        <w:drawing>
          <wp:inline distT="0" distB="0" distL="0" distR="0" wp14:anchorId="06A38489" wp14:editId="4A202AAD">
            <wp:extent cx="4152265" cy="2400300"/>
            <wp:effectExtent l="0" t="0" r="635" b="0"/>
            <wp:docPr id="5" name="Bildobjekt 5" descr="Ãlleberg gru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lleberg grupp"/>
                    <pic:cNvPicPr>
                      <a:picLocks noChangeAspect="1" noChangeArrowheads="1"/>
                    </pic:cNvPicPr>
                  </pic:nvPicPr>
                  <pic:blipFill rotWithShape="1">
                    <a:blip r:embed="rId11">
                      <a:extLst>
                        <a:ext uri="{28A0092B-C50C-407E-A947-70E740481C1C}">
                          <a14:useLocalDpi xmlns:a14="http://schemas.microsoft.com/office/drawing/2010/main" val="0"/>
                        </a:ext>
                      </a:extLst>
                    </a:blip>
                    <a:srcRect t="9408" r="9020"/>
                    <a:stretch/>
                  </pic:blipFill>
                  <pic:spPr bwMode="auto">
                    <a:xfrm>
                      <a:off x="0" y="0"/>
                      <a:ext cx="4246736" cy="2454911"/>
                    </a:xfrm>
                    <a:prstGeom prst="rect">
                      <a:avLst/>
                    </a:prstGeom>
                    <a:noFill/>
                    <a:ln>
                      <a:noFill/>
                    </a:ln>
                    <a:extLst>
                      <a:ext uri="{53640926-AAD7-44D8-BBD7-CCE9431645EC}">
                        <a14:shadowObscured xmlns:a14="http://schemas.microsoft.com/office/drawing/2010/main"/>
                      </a:ext>
                    </a:extLst>
                  </pic:spPr>
                </pic:pic>
              </a:graphicData>
            </a:graphic>
          </wp:inline>
        </w:drawing>
      </w:r>
    </w:p>
    <w:p w:rsidR="0058559F" w:rsidRDefault="0058559F" w:rsidP="00925CAD">
      <w:pPr>
        <w:rPr>
          <w:sz w:val="24"/>
        </w:rPr>
      </w:pPr>
    </w:p>
    <w:p w:rsidR="009D4644" w:rsidRDefault="0019050A" w:rsidP="00925CAD">
      <w:pPr>
        <w:rPr>
          <w:sz w:val="24"/>
        </w:rPr>
      </w:pPr>
      <w:r>
        <w:rPr>
          <w:sz w:val="24"/>
        </w:rPr>
        <w:t xml:space="preserve">Från Ålleberg gick färden vidare till </w:t>
      </w:r>
      <w:r w:rsidR="00024FF2">
        <w:rPr>
          <w:sz w:val="24"/>
        </w:rPr>
        <w:t>Dalénmuséet i Stenstorp.</w:t>
      </w:r>
      <w:r w:rsidRPr="0019050A">
        <w:rPr>
          <w:sz w:val="24"/>
        </w:rPr>
        <w:t xml:space="preserve"> </w:t>
      </w:r>
      <w:r>
        <w:rPr>
          <w:sz w:val="24"/>
        </w:rPr>
        <w:t>Vid framkomsten till Dalénmuseet i Stenstorp intogs lunch på restaurang Fyrvaktaren.</w:t>
      </w:r>
    </w:p>
    <w:p w:rsidR="0019050A" w:rsidRDefault="0019050A" w:rsidP="00925CAD">
      <w:pPr>
        <w:rPr>
          <w:sz w:val="24"/>
        </w:rPr>
      </w:pPr>
    </w:p>
    <w:p w:rsidR="0019050A" w:rsidRDefault="0019050A" w:rsidP="00110034">
      <w:pPr>
        <w:jc w:val="center"/>
        <w:rPr>
          <w:sz w:val="24"/>
        </w:rPr>
      </w:pPr>
      <w:r>
        <w:rPr>
          <w:noProof/>
        </w:rPr>
        <w:drawing>
          <wp:inline distT="0" distB="0" distL="0" distR="0">
            <wp:extent cx="4762500" cy="2486025"/>
            <wp:effectExtent l="0" t="0" r="0" b="9525"/>
            <wp:docPr id="6" name="Bildobjekt 6" descr="Stenstorp museu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nstorp museum_1"/>
                    <pic:cNvPicPr>
                      <a:picLocks noChangeAspect="1" noChangeArrowheads="1"/>
                    </pic:cNvPicPr>
                  </pic:nvPicPr>
                  <pic:blipFill rotWithShape="1">
                    <a:blip r:embed="rId12">
                      <a:extLst>
                        <a:ext uri="{28A0092B-C50C-407E-A947-70E740481C1C}">
                          <a14:useLocalDpi xmlns:a14="http://schemas.microsoft.com/office/drawing/2010/main" val="0"/>
                        </a:ext>
                      </a:extLst>
                    </a:blip>
                    <a:srcRect l="-3800" t="1707" r="3800" b="9214"/>
                    <a:stretch/>
                  </pic:blipFill>
                  <pic:spPr bwMode="auto">
                    <a:xfrm>
                      <a:off x="0" y="0"/>
                      <a:ext cx="4762500" cy="2486025"/>
                    </a:xfrm>
                    <a:prstGeom prst="rect">
                      <a:avLst/>
                    </a:prstGeom>
                    <a:noFill/>
                    <a:ln>
                      <a:noFill/>
                    </a:ln>
                    <a:extLst>
                      <a:ext uri="{53640926-AAD7-44D8-BBD7-CCE9431645EC}">
                        <a14:shadowObscured xmlns:a14="http://schemas.microsoft.com/office/drawing/2010/main"/>
                      </a:ext>
                    </a:extLst>
                  </pic:spPr>
                </pic:pic>
              </a:graphicData>
            </a:graphic>
          </wp:inline>
        </w:drawing>
      </w:r>
    </w:p>
    <w:p w:rsidR="0019050A" w:rsidRDefault="0058559F" w:rsidP="00925CAD">
      <w:pPr>
        <w:rPr>
          <w:color w:val="000000"/>
          <w:sz w:val="24"/>
          <w:szCs w:val="24"/>
          <w:shd w:val="clear" w:color="auto" w:fill="FFFFFF"/>
        </w:rPr>
      </w:pPr>
      <w:r>
        <w:rPr>
          <w:color w:val="000000"/>
          <w:sz w:val="24"/>
          <w:szCs w:val="24"/>
          <w:shd w:val="clear" w:color="auto" w:fill="FFFFFF"/>
        </w:rPr>
        <w:t xml:space="preserve">På museet </w:t>
      </w:r>
      <w:r w:rsidR="00086D28" w:rsidRPr="00086D28">
        <w:rPr>
          <w:color w:val="000000"/>
          <w:sz w:val="24"/>
          <w:szCs w:val="24"/>
          <w:shd w:val="clear" w:color="auto" w:fill="FFFFFF"/>
        </w:rPr>
        <w:t xml:space="preserve">togs vi om hand av Ramona </w:t>
      </w:r>
      <w:proofErr w:type="spellStart"/>
      <w:r w:rsidR="00086D28" w:rsidRPr="00086D28">
        <w:rPr>
          <w:color w:val="000000"/>
          <w:sz w:val="24"/>
          <w:szCs w:val="24"/>
          <w:shd w:val="clear" w:color="auto" w:fill="FFFFFF"/>
        </w:rPr>
        <w:t>Örqvist</w:t>
      </w:r>
      <w:proofErr w:type="spellEnd"/>
      <w:r w:rsidR="00086D28" w:rsidRPr="00086D28">
        <w:rPr>
          <w:color w:val="000000"/>
          <w:sz w:val="24"/>
          <w:szCs w:val="24"/>
          <w:shd w:val="clear" w:color="auto" w:fill="FFFFFF"/>
        </w:rPr>
        <w:t xml:space="preserve"> som </w:t>
      </w:r>
      <w:r w:rsidR="00782CBC">
        <w:rPr>
          <w:color w:val="000000"/>
          <w:sz w:val="24"/>
          <w:szCs w:val="24"/>
          <w:shd w:val="clear" w:color="auto" w:fill="FFFFFF"/>
        </w:rPr>
        <w:t xml:space="preserve">visade film om Gustav Dalén och </w:t>
      </w:r>
      <w:r w:rsidR="00086D28" w:rsidRPr="00086D28">
        <w:rPr>
          <w:color w:val="000000"/>
          <w:sz w:val="24"/>
          <w:szCs w:val="24"/>
          <w:shd w:val="clear" w:color="auto" w:fill="FFFFFF"/>
        </w:rPr>
        <w:t>guidade oss runt i lokalerna som var sprängfyllda av intressant material om både personen, uppfinnaren och entreprenören Gustav Dalén och företaget AGAs spännande historia.</w:t>
      </w:r>
    </w:p>
    <w:p w:rsidR="00086D28" w:rsidRPr="00086D28" w:rsidRDefault="00086D28" w:rsidP="00925CAD">
      <w:pPr>
        <w:rPr>
          <w:sz w:val="24"/>
          <w:szCs w:val="24"/>
        </w:rPr>
      </w:pPr>
    </w:p>
    <w:p w:rsidR="00086D28" w:rsidRDefault="00086D28" w:rsidP="00925CAD">
      <w:pPr>
        <w:rPr>
          <w:sz w:val="24"/>
        </w:rPr>
      </w:pPr>
      <w:r>
        <w:rPr>
          <w:sz w:val="24"/>
        </w:rPr>
        <w:t xml:space="preserve">      </w:t>
      </w:r>
    </w:p>
    <w:p w:rsidR="0019050A" w:rsidRDefault="00086D28" w:rsidP="00925CAD">
      <w:pPr>
        <w:rPr>
          <w:sz w:val="24"/>
        </w:rPr>
      </w:pPr>
      <w:r>
        <w:rPr>
          <w:sz w:val="24"/>
        </w:rPr>
        <w:t xml:space="preserve">    </w:t>
      </w:r>
      <w:r>
        <w:rPr>
          <w:noProof/>
        </w:rPr>
        <w:drawing>
          <wp:inline distT="0" distB="0" distL="0" distR="0">
            <wp:extent cx="3389178" cy="2257192"/>
            <wp:effectExtent l="0" t="0" r="1905" b="0"/>
            <wp:docPr id="8" name="Bildobjekt 8" descr="Stenstorp AGA radi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nstorp AGA radior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9178" cy="2257192"/>
                    </a:xfrm>
                    <a:prstGeom prst="rect">
                      <a:avLst/>
                    </a:prstGeom>
                    <a:noFill/>
                    <a:ln>
                      <a:noFill/>
                    </a:ln>
                  </pic:spPr>
                </pic:pic>
              </a:graphicData>
            </a:graphic>
          </wp:inline>
        </w:drawing>
      </w:r>
      <w:r>
        <w:rPr>
          <w:sz w:val="24"/>
        </w:rPr>
        <w:t xml:space="preserve">      </w:t>
      </w:r>
      <w:r>
        <w:rPr>
          <w:noProof/>
        </w:rPr>
        <w:drawing>
          <wp:inline distT="0" distB="0" distL="0" distR="0" wp14:anchorId="747B3B11" wp14:editId="3695FB9B">
            <wp:extent cx="1981137" cy="2827020"/>
            <wp:effectExtent l="0" t="0" r="635" b="0"/>
            <wp:docPr id="7" name="Bildobjekt 7" descr="Stenstorp Hessle flygledsf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nstorp Hessle flygledsfyr"/>
                    <pic:cNvPicPr>
                      <a:picLocks noChangeAspect="1" noChangeArrowheads="1"/>
                    </pic:cNvPicPr>
                  </pic:nvPicPr>
                  <pic:blipFill rotWithShape="1">
                    <a:blip r:embed="rId14">
                      <a:extLst>
                        <a:ext uri="{28A0092B-C50C-407E-A947-70E740481C1C}">
                          <a14:useLocalDpi xmlns:a14="http://schemas.microsoft.com/office/drawing/2010/main" val="0"/>
                        </a:ext>
                      </a:extLst>
                    </a:blip>
                    <a:srcRect l="7319" t="6899" r="8105"/>
                    <a:stretch/>
                  </pic:blipFill>
                  <pic:spPr bwMode="auto">
                    <a:xfrm>
                      <a:off x="0" y="0"/>
                      <a:ext cx="2003964" cy="2859593"/>
                    </a:xfrm>
                    <a:prstGeom prst="rect">
                      <a:avLst/>
                    </a:prstGeom>
                    <a:noFill/>
                    <a:ln>
                      <a:noFill/>
                    </a:ln>
                    <a:extLst>
                      <a:ext uri="{53640926-AAD7-44D8-BBD7-CCE9431645EC}">
                        <a14:shadowObscured xmlns:a14="http://schemas.microsoft.com/office/drawing/2010/main"/>
                      </a:ext>
                    </a:extLst>
                  </pic:spPr>
                </pic:pic>
              </a:graphicData>
            </a:graphic>
          </wp:inline>
        </w:drawing>
      </w:r>
      <w:r>
        <w:rPr>
          <w:sz w:val="24"/>
        </w:rPr>
        <w:t xml:space="preserve">                                                               </w:t>
      </w:r>
    </w:p>
    <w:p w:rsidR="00323282" w:rsidRPr="00110034" w:rsidRDefault="00086D28" w:rsidP="00925CAD">
      <w:pPr>
        <w:rPr>
          <w:color w:val="000000"/>
          <w:sz w:val="24"/>
          <w:szCs w:val="24"/>
          <w:shd w:val="clear" w:color="auto" w:fill="FFFFFF"/>
        </w:rPr>
      </w:pPr>
      <w:r w:rsidRPr="00086D28">
        <w:rPr>
          <w:color w:val="000000"/>
          <w:sz w:val="24"/>
          <w:szCs w:val="24"/>
          <w:shd w:val="clear" w:color="auto" w:fill="FFFFFF"/>
        </w:rPr>
        <w:t>Ur flygperspektiv så var det ju extra intressant att ta del av information om fyrarnas utveckling inför våra planer på att iordningställa den flygfyr som vi avser att iordningställa och visa på flygplatsen.</w:t>
      </w:r>
    </w:p>
    <w:p w:rsidR="00925CAD" w:rsidRDefault="00925CAD" w:rsidP="00925CAD">
      <w:pPr>
        <w:rPr>
          <w:sz w:val="24"/>
        </w:rPr>
      </w:pPr>
    </w:p>
    <w:p w:rsidR="00925CAD" w:rsidRDefault="00BB53A0" w:rsidP="00925CAD">
      <w:pPr>
        <w:rPr>
          <w:sz w:val="24"/>
        </w:rPr>
      </w:pPr>
      <w:r>
        <w:rPr>
          <w:sz w:val="24"/>
        </w:rPr>
        <w:t>Den 26: e september och den 31: a oktober var föreningens medlemmar inbjudna till SFF: s intressanta föredrag och informationer på flygplatsen.</w:t>
      </w:r>
    </w:p>
    <w:p w:rsidR="001C5695" w:rsidRDefault="001C5695" w:rsidP="001C5695">
      <w:pPr>
        <w:pStyle w:val="Normalwebb"/>
        <w:shd w:val="clear" w:color="auto" w:fill="FFFFFF"/>
        <w:rPr>
          <w:color w:val="000000"/>
        </w:rPr>
      </w:pPr>
      <w:r w:rsidRPr="001C5695">
        <w:rPr>
          <w:color w:val="000000"/>
        </w:rPr>
        <w:t xml:space="preserve">Torsdagen den 6 december hade Axamo-veteranerna finbesök från Göteborg. Det var Bo </w:t>
      </w:r>
      <w:proofErr w:type="spellStart"/>
      <w:r w:rsidRPr="001C5695">
        <w:rPr>
          <w:color w:val="000000"/>
        </w:rPr>
        <w:t>Rydelius</w:t>
      </w:r>
      <w:proofErr w:type="spellEnd"/>
      <w:r w:rsidRPr="001C5695">
        <w:rPr>
          <w:color w:val="000000"/>
        </w:rPr>
        <w:t xml:space="preserve">, son till den legendariske Carl-Gustav "Kagge" </w:t>
      </w:r>
      <w:proofErr w:type="spellStart"/>
      <w:r w:rsidRPr="001C5695">
        <w:rPr>
          <w:color w:val="000000"/>
        </w:rPr>
        <w:t>Rydelius</w:t>
      </w:r>
      <w:proofErr w:type="spellEnd"/>
      <w:r w:rsidRPr="001C5695">
        <w:rPr>
          <w:color w:val="000000"/>
        </w:rPr>
        <w:t xml:space="preserve"> som var flygstations-föreståndare mellan 1947 och 1974. En händelserik period i Jönköpingsflygets historia</w:t>
      </w:r>
      <w:r>
        <w:rPr>
          <w:color w:val="000000"/>
        </w:rPr>
        <w:t xml:space="preserve">          </w:t>
      </w:r>
      <w:r w:rsidRPr="001C5695">
        <w:rPr>
          <w:color w:val="000000"/>
        </w:rPr>
        <w:t>Bosse är nu också ny medlem (nummer 83) i vår fören</w:t>
      </w:r>
      <w:r>
        <w:rPr>
          <w:color w:val="000000"/>
        </w:rPr>
        <w:t>ing</w:t>
      </w:r>
    </w:p>
    <w:p w:rsidR="00BB53A0" w:rsidRPr="001C5695" w:rsidRDefault="001C5695" w:rsidP="001C5695">
      <w:pPr>
        <w:pStyle w:val="Normalwebb"/>
        <w:shd w:val="clear" w:color="auto" w:fill="FFFFFF"/>
        <w:rPr>
          <w:color w:val="000000"/>
        </w:rPr>
      </w:pPr>
      <w:r>
        <w:lastRenderedPageBreak/>
        <w:t xml:space="preserve">Senare samma dag </w:t>
      </w:r>
      <w:r w:rsidR="00BB53A0">
        <w:t>genomfördes Axamoveteranernas JULMINGEL på flygplatsen. I samband med detta event informerades om en eventuell tvådagarsresa under våren 2019.</w:t>
      </w:r>
    </w:p>
    <w:p w:rsidR="00925CAD" w:rsidRDefault="00925CAD" w:rsidP="00925CAD">
      <w:pPr>
        <w:jc w:val="both"/>
        <w:rPr>
          <w:noProof/>
          <w:sz w:val="24"/>
        </w:rPr>
      </w:pPr>
      <w:r>
        <w:rPr>
          <w:noProof/>
          <w:sz w:val="24"/>
        </w:rPr>
        <w:t xml:space="preserve">  </w:t>
      </w:r>
    </w:p>
    <w:p w:rsidR="00925CAD" w:rsidRDefault="00925CAD" w:rsidP="00925CAD">
      <w:pPr>
        <w:jc w:val="both"/>
        <w:rPr>
          <w:sz w:val="24"/>
        </w:rPr>
      </w:pPr>
      <w:r>
        <w:rPr>
          <w:sz w:val="24"/>
        </w:rPr>
        <w:t xml:space="preserve">     </w:t>
      </w:r>
      <w:r>
        <w:rPr>
          <w:noProof/>
        </w:rPr>
        <w:drawing>
          <wp:inline distT="0" distB="0" distL="0" distR="0">
            <wp:extent cx="1339850" cy="954405"/>
            <wp:effectExtent l="114300" t="171450" r="88900" b="169545"/>
            <wp:docPr id="4" name="Bildobjekt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image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924289">
                      <a:off x="0" y="0"/>
                      <a:ext cx="1339850" cy="954405"/>
                    </a:xfrm>
                    <a:prstGeom prst="rect">
                      <a:avLst/>
                    </a:prstGeom>
                    <a:noFill/>
                  </pic:spPr>
                </pic:pic>
              </a:graphicData>
            </a:graphic>
          </wp:inline>
        </w:drawing>
      </w:r>
      <w:r>
        <w:rPr>
          <w:sz w:val="24"/>
        </w:rPr>
        <w:t xml:space="preserve">      </w:t>
      </w:r>
      <w:r>
        <w:rPr>
          <w:noProof/>
        </w:rPr>
        <w:drawing>
          <wp:inline distT="0" distB="0" distL="0" distR="0">
            <wp:extent cx="1379220" cy="982345"/>
            <wp:effectExtent l="76200" t="114300" r="68580" b="103505"/>
            <wp:docPr id="3" name="Bildobjekt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 descr="image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30787">
                      <a:off x="0" y="0"/>
                      <a:ext cx="1379220" cy="982345"/>
                    </a:xfrm>
                    <a:prstGeom prst="rect">
                      <a:avLst/>
                    </a:prstGeom>
                    <a:noFill/>
                  </pic:spPr>
                </pic:pic>
              </a:graphicData>
            </a:graphic>
          </wp:inline>
        </w:drawing>
      </w:r>
      <w:r>
        <w:rPr>
          <w:sz w:val="24"/>
        </w:rPr>
        <w:t xml:space="preserve">       </w:t>
      </w:r>
      <w:r>
        <w:rPr>
          <w:noProof/>
        </w:rPr>
        <w:drawing>
          <wp:inline distT="0" distB="0" distL="0" distR="0">
            <wp:extent cx="1341120" cy="955040"/>
            <wp:effectExtent l="95250" t="133350" r="87630" b="130810"/>
            <wp:docPr id="2" name="Bildobjekt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image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639058">
                      <a:off x="0" y="0"/>
                      <a:ext cx="1341120" cy="955040"/>
                    </a:xfrm>
                    <a:prstGeom prst="rect">
                      <a:avLst/>
                    </a:prstGeom>
                    <a:noFill/>
                  </pic:spPr>
                </pic:pic>
              </a:graphicData>
            </a:graphic>
          </wp:inline>
        </w:drawing>
      </w:r>
    </w:p>
    <w:p w:rsidR="00925CAD" w:rsidRDefault="00925CAD" w:rsidP="00925CAD">
      <w:pPr>
        <w:jc w:val="both"/>
        <w:rPr>
          <w:sz w:val="24"/>
        </w:rPr>
      </w:pPr>
    </w:p>
    <w:p w:rsidR="00925CAD" w:rsidRDefault="00925CAD" w:rsidP="00925CAD">
      <w:pPr>
        <w:jc w:val="both"/>
        <w:rPr>
          <w:sz w:val="24"/>
        </w:rPr>
      </w:pPr>
      <w:r>
        <w:rPr>
          <w:sz w:val="24"/>
        </w:rPr>
        <w:t xml:space="preserve">Dryga 40-talet personer trängdes, trivdes och lät sig väl smaka av Air Inn restaurangens mycket </w:t>
      </w:r>
    </w:p>
    <w:p w:rsidR="00925CAD" w:rsidRDefault="00925CAD" w:rsidP="00925CAD">
      <w:pPr>
        <w:jc w:val="both"/>
        <w:rPr>
          <w:sz w:val="24"/>
        </w:rPr>
      </w:pPr>
      <w:r>
        <w:rPr>
          <w:sz w:val="24"/>
        </w:rPr>
        <w:t>goda JULBUFFÈ. Julminglet präglades av stort gemyt och det pratades både dåtid, nutid och framtid. Flera av deltagarna uttryckte även detta år sin erkänsla för ordnat arrangemang och förväntar sig att detta blir en fortsatt och trevlig tradition.</w:t>
      </w:r>
    </w:p>
    <w:p w:rsidR="00925CAD" w:rsidRDefault="00925CAD" w:rsidP="00925CAD">
      <w:pPr>
        <w:jc w:val="both"/>
        <w:rPr>
          <w:sz w:val="24"/>
        </w:rPr>
      </w:pPr>
    </w:p>
    <w:p w:rsidR="00105CF8" w:rsidRDefault="00105CF8" w:rsidP="00925CAD">
      <w:pPr>
        <w:rPr>
          <w:sz w:val="24"/>
        </w:rPr>
      </w:pPr>
    </w:p>
    <w:p w:rsidR="00105CF8" w:rsidRDefault="00105CF8" w:rsidP="00925CAD">
      <w:pPr>
        <w:rPr>
          <w:sz w:val="24"/>
        </w:rPr>
      </w:pPr>
    </w:p>
    <w:p w:rsidR="00925CAD" w:rsidRDefault="00925CAD" w:rsidP="00925CAD">
      <w:pPr>
        <w:rPr>
          <w:color w:val="333333"/>
          <w:sz w:val="24"/>
          <w:szCs w:val="24"/>
        </w:rPr>
      </w:pPr>
      <w:r>
        <w:rPr>
          <w:sz w:val="24"/>
        </w:rPr>
        <w:t>Dag som ovan</w:t>
      </w:r>
    </w:p>
    <w:p w:rsidR="00925CAD" w:rsidRDefault="00925CAD" w:rsidP="00925CAD">
      <w:pPr>
        <w:pStyle w:val="Brdtext"/>
        <w:tabs>
          <w:tab w:val="center" w:pos="4536"/>
        </w:tabs>
      </w:pPr>
      <w:r>
        <w:t>AXAMO-veteranerna</w:t>
      </w:r>
    </w:p>
    <w:p w:rsidR="00925CAD" w:rsidRDefault="00925CAD" w:rsidP="00925CAD">
      <w:pPr>
        <w:pStyle w:val="Brdtext"/>
        <w:tabs>
          <w:tab w:val="center" w:pos="4536"/>
        </w:tabs>
      </w:pPr>
      <w:r>
        <w:t>För styrelsen</w:t>
      </w:r>
    </w:p>
    <w:p w:rsidR="00925CAD" w:rsidRDefault="00925CAD" w:rsidP="00925CAD">
      <w:pPr>
        <w:pStyle w:val="Brdtext"/>
        <w:tabs>
          <w:tab w:val="center" w:pos="4536"/>
        </w:tabs>
      </w:pPr>
    </w:p>
    <w:p w:rsidR="00925CAD" w:rsidRDefault="00925CAD" w:rsidP="00925CAD">
      <w:pPr>
        <w:pStyle w:val="Brdtext"/>
        <w:tabs>
          <w:tab w:val="center" w:pos="4536"/>
        </w:tabs>
      </w:pPr>
    </w:p>
    <w:p w:rsidR="00925CAD" w:rsidRDefault="00925CAD" w:rsidP="00925CAD">
      <w:pPr>
        <w:tabs>
          <w:tab w:val="center" w:pos="4536"/>
        </w:tabs>
        <w:rPr>
          <w:sz w:val="24"/>
        </w:rPr>
      </w:pPr>
      <w:smartTag w:uri="urn:schemas-microsoft-com:office:smarttags" w:element="PersonName">
        <w:smartTagPr>
          <w:attr w:name="ProductID" w:val="Tage Gamerius"/>
        </w:smartTagPr>
        <w:r>
          <w:rPr>
            <w:sz w:val="24"/>
          </w:rPr>
          <w:t xml:space="preserve">Tage </w:t>
        </w:r>
        <w:proofErr w:type="spellStart"/>
        <w:r>
          <w:rPr>
            <w:sz w:val="24"/>
          </w:rPr>
          <w:t>Gamerius</w:t>
        </w:r>
      </w:smartTag>
      <w:proofErr w:type="spellEnd"/>
    </w:p>
    <w:p w:rsidR="00925CAD" w:rsidRDefault="00925CAD" w:rsidP="00925CAD">
      <w:pPr>
        <w:tabs>
          <w:tab w:val="center" w:pos="4536"/>
        </w:tabs>
        <w:rPr>
          <w:sz w:val="24"/>
        </w:rPr>
      </w:pPr>
      <w:r>
        <w:rPr>
          <w:sz w:val="24"/>
        </w:rPr>
        <w:t>Sekreterare</w:t>
      </w:r>
    </w:p>
    <w:p w:rsidR="000265B4" w:rsidRDefault="000265B4"/>
    <w:p w:rsidR="00386573" w:rsidRDefault="00386573"/>
    <w:p w:rsidR="00386573" w:rsidRDefault="00386573"/>
    <w:p w:rsidR="00386573" w:rsidRDefault="00386573"/>
    <w:p w:rsidR="00386573" w:rsidRDefault="00386573">
      <w:pPr>
        <w:rPr>
          <w:sz w:val="24"/>
          <w:szCs w:val="24"/>
        </w:rPr>
      </w:pPr>
      <w:r w:rsidRPr="00386573">
        <w:rPr>
          <w:sz w:val="24"/>
          <w:szCs w:val="24"/>
        </w:rPr>
        <w:t>Herman Larsson</w:t>
      </w:r>
    </w:p>
    <w:p w:rsidR="00386573" w:rsidRPr="00386573" w:rsidRDefault="00386573">
      <w:pPr>
        <w:rPr>
          <w:sz w:val="24"/>
          <w:szCs w:val="24"/>
        </w:rPr>
      </w:pPr>
      <w:r>
        <w:rPr>
          <w:sz w:val="24"/>
          <w:szCs w:val="24"/>
        </w:rPr>
        <w:t>Ordförande</w:t>
      </w:r>
    </w:p>
    <w:sectPr w:rsidR="00386573" w:rsidRPr="00386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AD"/>
    <w:rsid w:val="00024FF2"/>
    <w:rsid w:val="000265B4"/>
    <w:rsid w:val="00086D28"/>
    <w:rsid w:val="000B12A4"/>
    <w:rsid w:val="00105CF8"/>
    <w:rsid w:val="00110034"/>
    <w:rsid w:val="00141D34"/>
    <w:rsid w:val="0019050A"/>
    <w:rsid w:val="001B5A51"/>
    <w:rsid w:val="001C5695"/>
    <w:rsid w:val="001D1C8A"/>
    <w:rsid w:val="002036C7"/>
    <w:rsid w:val="002176EF"/>
    <w:rsid w:val="002F07AD"/>
    <w:rsid w:val="00323282"/>
    <w:rsid w:val="00386573"/>
    <w:rsid w:val="004506CD"/>
    <w:rsid w:val="00450992"/>
    <w:rsid w:val="00452893"/>
    <w:rsid w:val="00454C21"/>
    <w:rsid w:val="00545539"/>
    <w:rsid w:val="0058559F"/>
    <w:rsid w:val="005A5D1B"/>
    <w:rsid w:val="005C273C"/>
    <w:rsid w:val="005D2DD1"/>
    <w:rsid w:val="005F1055"/>
    <w:rsid w:val="0063532A"/>
    <w:rsid w:val="00704F15"/>
    <w:rsid w:val="00782CBC"/>
    <w:rsid w:val="00925CAD"/>
    <w:rsid w:val="00992852"/>
    <w:rsid w:val="009D4644"/>
    <w:rsid w:val="009E0E81"/>
    <w:rsid w:val="00A66250"/>
    <w:rsid w:val="00AA5AE2"/>
    <w:rsid w:val="00AE0F13"/>
    <w:rsid w:val="00B81C59"/>
    <w:rsid w:val="00BB53A0"/>
    <w:rsid w:val="00BE6512"/>
    <w:rsid w:val="00C11425"/>
    <w:rsid w:val="00CE20CB"/>
    <w:rsid w:val="00D30711"/>
    <w:rsid w:val="00D616E0"/>
    <w:rsid w:val="00DA381B"/>
    <w:rsid w:val="00E12965"/>
    <w:rsid w:val="00E57214"/>
    <w:rsid w:val="00E573F4"/>
    <w:rsid w:val="00F90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23F6E3"/>
  <w15:chartTrackingRefBased/>
  <w15:docId w15:val="{9FC6E4D3-5146-4834-B0A1-74E2EFF9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CAD"/>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link w:val="Rubrik1Char"/>
    <w:uiPriority w:val="9"/>
    <w:qFormat/>
    <w:rsid w:val="004506CD"/>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unhideWhenUsed/>
    <w:rsid w:val="00925CAD"/>
    <w:rPr>
      <w:color w:val="0000FF"/>
      <w:u w:val="single"/>
    </w:rPr>
  </w:style>
  <w:style w:type="paragraph" w:styleId="Sidhuvud">
    <w:name w:val="header"/>
    <w:basedOn w:val="Normal"/>
    <w:link w:val="SidhuvudChar"/>
    <w:semiHidden/>
    <w:unhideWhenUsed/>
    <w:rsid w:val="00925CAD"/>
    <w:pPr>
      <w:tabs>
        <w:tab w:val="center" w:pos="4536"/>
        <w:tab w:val="right" w:pos="9072"/>
      </w:tabs>
    </w:pPr>
  </w:style>
  <w:style w:type="character" w:customStyle="1" w:styleId="SidhuvudChar">
    <w:name w:val="Sidhuvud Char"/>
    <w:basedOn w:val="Standardstycketeckensnitt"/>
    <w:link w:val="Sidhuvud"/>
    <w:semiHidden/>
    <w:rsid w:val="00925CAD"/>
    <w:rPr>
      <w:rFonts w:ascii="Times New Roman" w:eastAsia="Times New Roman" w:hAnsi="Times New Roman" w:cs="Times New Roman"/>
      <w:sz w:val="20"/>
      <w:szCs w:val="20"/>
      <w:lang w:eastAsia="sv-SE"/>
    </w:rPr>
  </w:style>
  <w:style w:type="paragraph" w:styleId="Brdtext">
    <w:name w:val="Body Text"/>
    <w:basedOn w:val="Normal"/>
    <w:link w:val="BrdtextChar"/>
    <w:semiHidden/>
    <w:unhideWhenUsed/>
    <w:rsid w:val="00925CAD"/>
    <w:rPr>
      <w:sz w:val="24"/>
    </w:rPr>
  </w:style>
  <w:style w:type="character" w:customStyle="1" w:styleId="BrdtextChar">
    <w:name w:val="Brödtext Char"/>
    <w:basedOn w:val="Standardstycketeckensnitt"/>
    <w:link w:val="Brdtext"/>
    <w:semiHidden/>
    <w:rsid w:val="00925CAD"/>
    <w:rPr>
      <w:rFonts w:ascii="Times New Roman" w:eastAsia="Times New Roman" w:hAnsi="Times New Roman" w:cs="Times New Roman"/>
      <w:sz w:val="24"/>
      <w:szCs w:val="20"/>
      <w:lang w:eastAsia="sv-SE"/>
    </w:rPr>
  </w:style>
  <w:style w:type="paragraph" w:styleId="Normalwebb">
    <w:name w:val="Normal (Web)"/>
    <w:basedOn w:val="Normal"/>
    <w:uiPriority w:val="99"/>
    <w:unhideWhenUsed/>
    <w:rsid w:val="00105CF8"/>
    <w:pPr>
      <w:spacing w:before="100" w:beforeAutospacing="1" w:after="100" w:afterAutospacing="1"/>
    </w:pPr>
    <w:rPr>
      <w:sz w:val="24"/>
      <w:szCs w:val="24"/>
    </w:rPr>
  </w:style>
  <w:style w:type="character" w:customStyle="1" w:styleId="Rubrik1Char">
    <w:name w:val="Rubrik 1 Char"/>
    <w:basedOn w:val="Standardstycketeckensnitt"/>
    <w:link w:val="Rubrik1"/>
    <w:uiPriority w:val="9"/>
    <w:rsid w:val="004506CD"/>
    <w:rPr>
      <w:rFonts w:ascii="Times New Roman" w:eastAsia="Times New Roman" w:hAnsi="Times New Roman" w:cs="Times New Roman"/>
      <w:b/>
      <w:bCs/>
      <w:kern w:val="36"/>
      <w:sz w:val="48"/>
      <w:szCs w:val="48"/>
      <w:lang w:eastAsia="sv-SE"/>
    </w:rPr>
  </w:style>
  <w:style w:type="paragraph" w:styleId="Ballongtext">
    <w:name w:val="Balloon Text"/>
    <w:basedOn w:val="Normal"/>
    <w:link w:val="BallongtextChar"/>
    <w:uiPriority w:val="99"/>
    <w:semiHidden/>
    <w:unhideWhenUsed/>
    <w:rsid w:val="00704F1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04F15"/>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29012">
      <w:bodyDiv w:val="1"/>
      <w:marLeft w:val="0"/>
      <w:marRight w:val="0"/>
      <w:marTop w:val="0"/>
      <w:marBottom w:val="0"/>
      <w:divBdr>
        <w:top w:val="none" w:sz="0" w:space="0" w:color="auto"/>
        <w:left w:val="none" w:sz="0" w:space="0" w:color="auto"/>
        <w:bottom w:val="none" w:sz="0" w:space="0" w:color="auto"/>
        <w:right w:val="none" w:sz="0" w:space="0" w:color="auto"/>
      </w:divBdr>
    </w:div>
    <w:div w:id="582838519">
      <w:bodyDiv w:val="1"/>
      <w:marLeft w:val="0"/>
      <w:marRight w:val="0"/>
      <w:marTop w:val="0"/>
      <w:marBottom w:val="0"/>
      <w:divBdr>
        <w:top w:val="none" w:sz="0" w:space="0" w:color="auto"/>
        <w:left w:val="none" w:sz="0" w:space="0" w:color="auto"/>
        <w:bottom w:val="none" w:sz="0" w:space="0" w:color="auto"/>
        <w:right w:val="none" w:sz="0" w:space="0" w:color="auto"/>
      </w:divBdr>
    </w:div>
    <w:div w:id="622344955">
      <w:bodyDiv w:val="1"/>
      <w:marLeft w:val="0"/>
      <w:marRight w:val="0"/>
      <w:marTop w:val="0"/>
      <w:marBottom w:val="0"/>
      <w:divBdr>
        <w:top w:val="none" w:sz="0" w:space="0" w:color="auto"/>
        <w:left w:val="none" w:sz="0" w:space="0" w:color="auto"/>
        <w:bottom w:val="none" w:sz="0" w:space="0" w:color="auto"/>
        <w:right w:val="none" w:sz="0" w:space="0" w:color="auto"/>
      </w:divBdr>
    </w:div>
    <w:div w:id="1084569471">
      <w:bodyDiv w:val="1"/>
      <w:marLeft w:val="0"/>
      <w:marRight w:val="0"/>
      <w:marTop w:val="0"/>
      <w:marBottom w:val="0"/>
      <w:divBdr>
        <w:top w:val="none" w:sz="0" w:space="0" w:color="auto"/>
        <w:left w:val="none" w:sz="0" w:space="0" w:color="auto"/>
        <w:bottom w:val="none" w:sz="0" w:space="0" w:color="auto"/>
        <w:right w:val="none" w:sz="0" w:space="0" w:color="auto"/>
      </w:divBdr>
    </w:div>
    <w:div w:id="1494566412">
      <w:bodyDiv w:val="1"/>
      <w:marLeft w:val="0"/>
      <w:marRight w:val="0"/>
      <w:marTop w:val="0"/>
      <w:marBottom w:val="0"/>
      <w:divBdr>
        <w:top w:val="none" w:sz="0" w:space="0" w:color="auto"/>
        <w:left w:val="none" w:sz="0" w:space="0" w:color="auto"/>
        <w:bottom w:val="none" w:sz="0" w:space="0" w:color="auto"/>
        <w:right w:val="none" w:sz="0" w:space="0" w:color="auto"/>
      </w:divBdr>
    </w:div>
    <w:div w:id="1704086502">
      <w:bodyDiv w:val="1"/>
      <w:marLeft w:val="0"/>
      <w:marRight w:val="0"/>
      <w:marTop w:val="0"/>
      <w:marBottom w:val="0"/>
      <w:divBdr>
        <w:top w:val="none" w:sz="0" w:space="0" w:color="auto"/>
        <w:left w:val="none" w:sz="0" w:space="0" w:color="auto"/>
        <w:bottom w:val="none" w:sz="0" w:space="0" w:color="auto"/>
        <w:right w:val="none" w:sz="0" w:space="0" w:color="auto"/>
      </w:divBdr>
    </w:div>
    <w:div w:id="1792045889">
      <w:bodyDiv w:val="1"/>
      <w:marLeft w:val="0"/>
      <w:marRight w:val="0"/>
      <w:marTop w:val="0"/>
      <w:marBottom w:val="0"/>
      <w:divBdr>
        <w:top w:val="none" w:sz="0" w:space="0" w:color="auto"/>
        <w:left w:val="none" w:sz="0" w:space="0" w:color="auto"/>
        <w:bottom w:val="none" w:sz="0" w:space="0" w:color="auto"/>
        <w:right w:val="none" w:sz="0" w:space="0" w:color="auto"/>
      </w:divBdr>
    </w:div>
    <w:div w:id="189655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www.axamo-veteranerna.se/" TargetMode="External"/><Relationship Id="rId15" Type="http://schemas.openxmlformats.org/officeDocument/2006/relationships/image" Target="media/image11.gif"/><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Pages>
  <Words>893</Words>
  <Characters>4734</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Tage</dc:creator>
  <cp:keywords/>
  <dc:description/>
  <cp:lastModifiedBy>Tage</cp:lastModifiedBy>
  <cp:revision>31</cp:revision>
  <cp:lastPrinted>2019-02-05T14:53:00Z</cp:lastPrinted>
  <dcterms:created xsi:type="dcterms:W3CDTF">2018-12-26T10:34:00Z</dcterms:created>
  <dcterms:modified xsi:type="dcterms:W3CDTF">2019-02-05T14:54:00Z</dcterms:modified>
</cp:coreProperties>
</file>